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E8FFA" w14:textId="77777777" w:rsidR="003A55C0" w:rsidRPr="00DC1B2A" w:rsidRDefault="003A55C0" w:rsidP="003A55C0">
      <w:pPr>
        <w:jc w:val="center"/>
        <w:rPr>
          <w:rFonts w:ascii="Arial" w:hAnsi="Arial" w:cs="Arial"/>
          <w:b/>
          <w:sz w:val="40"/>
          <w:szCs w:val="40"/>
        </w:rPr>
      </w:pPr>
      <w:r w:rsidRPr="00DC1B2A">
        <w:rPr>
          <w:rFonts w:ascii="Arial" w:hAnsi="Arial" w:cs="Arial"/>
          <w:b/>
          <w:sz w:val="40"/>
          <w:szCs w:val="40"/>
        </w:rPr>
        <w:t>POST DETAILS</w:t>
      </w:r>
    </w:p>
    <w:p w14:paraId="29662431" w14:textId="77777777" w:rsidR="003A55C0" w:rsidRPr="00303CFF" w:rsidRDefault="003A55C0" w:rsidP="003A55C0">
      <w:pPr>
        <w:rPr>
          <w:rFonts w:ascii="Arial" w:hAnsi="Arial" w:cs="Arial"/>
          <w:szCs w:val="24"/>
        </w:rPr>
      </w:pPr>
    </w:p>
    <w:p w14:paraId="4E873262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DETAILS</w:t>
      </w:r>
      <w:r w:rsidRPr="00303CFF">
        <w:rPr>
          <w:rFonts w:ascii="Arial" w:hAnsi="Arial" w:cs="Arial"/>
          <w:b/>
          <w:sz w:val="32"/>
          <w:szCs w:val="32"/>
        </w:rPr>
        <w:tab/>
      </w:r>
    </w:p>
    <w:p w14:paraId="33A4B77D" w14:textId="22DAFC40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Business Centre: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 w:rsidR="002361F4">
        <w:rPr>
          <w:rFonts w:ascii="Arial" w:hAnsi="Arial" w:cs="Arial"/>
          <w:szCs w:val="24"/>
        </w:rPr>
        <w:t>Digital Services</w:t>
      </w:r>
    </w:p>
    <w:p w14:paraId="512000BD" w14:textId="4C625260" w:rsidR="003A55C0" w:rsidRPr="00455AFE" w:rsidRDefault="003A55C0" w:rsidP="00EC4C5A">
      <w:pPr>
        <w:pStyle w:val="NoSpacing"/>
        <w:rPr>
          <w:rFonts w:ascii="Arial" w:hAnsi="Arial" w:cs="Arial"/>
          <w:szCs w:val="24"/>
        </w:rPr>
      </w:pPr>
      <w:r w:rsidRPr="00455AFE">
        <w:rPr>
          <w:rFonts w:ascii="Arial" w:hAnsi="Arial" w:cs="Arial"/>
          <w:szCs w:val="24"/>
        </w:rPr>
        <w:tab/>
        <w:t>Post Title:</w:t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  <w:t>Customer</w:t>
      </w:r>
      <w:r w:rsidR="00C61EE8">
        <w:rPr>
          <w:rFonts w:ascii="Arial" w:hAnsi="Arial" w:cs="Arial"/>
          <w:szCs w:val="24"/>
        </w:rPr>
        <w:t xml:space="preserve"> and Digital</w:t>
      </w:r>
      <w:r w:rsidRPr="00455AFE">
        <w:rPr>
          <w:rFonts w:ascii="Arial" w:hAnsi="Arial" w:cs="Arial"/>
          <w:szCs w:val="24"/>
        </w:rPr>
        <w:t xml:space="preserve"> </w:t>
      </w:r>
      <w:r w:rsidR="00E7601C">
        <w:rPr>
          <w:rFonts w:ascii="Arial" w:hAnsi="Arial" w:cs="Arial"/>
          <w:szCs w:val="24"/>
        </w:rPr>
        <w:t>E</w:t>
      </w:r>
      <w:r w:rsidR="0081596E">
        <w:rPr>
          <w:rFonts w:ascii="Arial" w:hAnsi="Arial" w:cs="Arial"/>
          <w:szCs w:val="24"/>
        </w:rPr>
        <w:t>xperience</w:t>
      </w:r>
      <w:r w:rsidR="00FD724C">
        <w:rPr>
          <w:rFonts w:ascii="Arial" w:hAnsi="Arial" w:cs="Arial"/>
          <w:szCs w:val="24"/>
        </w:rPr>
        <w:t xml:space="preserve"> </w:t>
      </w:r>
      <w:r w:rsidR="00E7601C">
        <w:rPr>
          <w:rFonts w:ascii="Arial" w:hAnsi="Arial" w:cs="Arial"/>
          <w:szCs w:val="24"/>
        </w:rPr>
        <w:t xml:space="preserve">Officer </w:t>
      </w:r>
      <w:r w:rsidRPr="00455AFE">
        <w:rPr>
          <w:rFonts w:ascii="Arial" w:hAnsi="Arial" w:cs="Arial"/>
          <w:szCs w:val="24"/>
        </w:rPr>
        <w:t xml:space="preserve"> </w:t>
      </w:r>
    </w:p>
    <w:p w14:paraId="53C933B1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Division: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Resources</w:t>
      </w:r>
    </w:p>
    <w:p w14:paraId="30B8A574" w14:textId="327C4C68" w:rsidR="00E7601C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Post No: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 w:rsidR="001F08E1">
        <w:rPr>
          <w:rFonts w:ascii="Arial" w:hAnsi="Arial" w:cs="Arial"/>
          <w:szCs w:val="24"/>
        </w:rPr>
        <w:t>B2379</w:t>
      </w:r>
    </w:p>
    <w:p w14:paraId="328AB2E1" w14:textId="0057062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Section: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 w:rsidR="001F08E1">
        <w:rPr>
          <w:rFonts w:ascii="Arial" w:hAnsi="Arial" w:cs="Arial"/>
          <w:szCs w:val="24"/>
        </w:rPr>
        <w:t>Digital Transformation</w:t>
      </w:r>
    </w:p>
    <w:p w14:paraId="0DFD2D92" w14:textId="7D76CB41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Grade: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proofErr w:type="gramStart"/>
      <w:r w:rsidR="00C61EE8">
        <w:rPr>
          <w:rFonts w:ascii="Arial" w:hAnsi="Arial" w:cs="Arial"/>
          <w:szCs w:val="24"/>
        </w:rPr>
        <w:t>8/9</w:t>
      </w:r>
      <w:proofErr w:type="gramEnd"/>
    </w:p>
    <w:p w14:paraId="44C9E69F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Work Base: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Civic Centre</w:t>
      </w:r>
    </w:p>
    <w:p w14:paraId="10A13E87" w14:textId="0D216B46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Prepared/Agreed by</w:t>
      </w:r>
      <w:r w:rsidRPr="00303CFF"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C4C5A">
        <w:rPr>
          <w:rFonts w:ascii="Arial" w:hAnsi="Arial" w:cs="Arial"/>
          <w:szCs w:val="24"/>
        </w:rPr>
        <w:t>Linda Norman</w:t>
      </w:r>
      <w:r w:rsidR="00FD724C">
        <w:rPr>
          <w:rFonts w:ascii="Arial" w:hAnsi="Arial" w:cs="Arial"/>
          <w:szCs w:val="24"/>
        </w:rPr>
        <w:t xml:space="preserve"> / Stephen Bowen</w:t>
      </w:r>
    </w:p>
    <w:p w14:paraId="14E86F94" w14:textId="786A6581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Date: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FD724C">
        <w:rPr>
          <w:rFonts w:ascii="Arial" w:hAnsi="Arial" w:cs="Arial"/>
          <w:szCs w:val="24"/>
        </w:rPr>
        <w:t>April 24</w:t>
      </w:r>
    </w:p>
    <w:p w14:paraId="340D2C86" w14:textId="77777777" w:rsidR="003A55C0" w:rsidRPr="00303CFF" w:rsidRDefault="003A55C0" w:rsidP="003A55C0">
      <w:pPr>
        <w:rPr>
          <w:rFonts w:ascii="Arial" w:hAnsi="Arial" w:cs="Arial"/>
          <w:sz w:val="32"/>
          <w:szCs w:val="32"/>
        </w:rPr>
      </w:pPr>
    </w:p>
    <w:p w14:paraId="7871ED83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ORGANISATIONAL RELATIONSHIPS</w:t>
      </w:r>
    </w:p>
    <w:p w14:paraId="45B1BCD1" w14:textId="0E7024F4" w:rsidR="003A55C0" w:rsidRDefault="003A55C0" w:rsidP="00C61EE8">
      <w:pPr>
        <w:ind w:left="1440" w:hanging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Reports to:</w:t>
      </w:r>
      <w:r>
        <w:rPr>
          <w:rFonts w:ascii="Arial" w:hAnsi="Arial" w:cs="Arial"/>
          <w:szCs w:val="24"/>
        </w:rPr>
        <w:tab/>
        <w:t xml:space="preserve">          </w:t>
      </w:r>
      <w:r w:rsidR="00EC4C5A">
        <w:rPr>
          <w:rFonts w:ascii="Arial" w:hAnsi="Arial" w:cs="Arial"/>
          <w:szCs w:val="24"/>
        </w:rPr>
        <w:tab/>
      </w:r>
      <w:r w:rsidR="00A95421">
        <w:rPr>
          <w:rFonts w:ascii="Arial" w:hAnsi="Arial" w:cs="Arial"/>
          <w:szCs w:val="24"/>
        </w:rPr>
        <w:tab/>
      </w:r>
      <w:r w:rsidR="00A95421">
        <w:rPr>
          <w:rFonts w:ascii="Arial" w:hAnsi="Arial" w:cs="Arial"/>
          <w:szCs w:val="24"/>
        </w:rPr>
        <w:tab/>
        <w:t>Digital Delivery Manager</w:t>
      </w:r>
    </w:p>
    <w:p w14:paraId="4EA56C13" w14:textId="7CA6025D" w:rsidR="00EC4C5A" w:rsidRDefault="00EC4C5A" w:rsidP="003A55C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Deputising Responsibility: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A95421">
        <w:rPr>
          <w:rFonts w:ascii="Arial" w:hAnsi="Arial" w:cs="Arial"/>
          <w:szCs w:val="24"/>
        </w:rPr>
        <w:t>N/A</w:t>
      </w:r>
    </w:p>
    <w:p w14:paraId="3B30000D" w14:textId="77777777" w:rsidR="00EC4C5A" w:rsidRPr="00303CFF" w:rsidRDefault="00EC4C5A" w:rsidP="003A55C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Directly Supervises: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N/A</w:t>
      </w:r>
    </w:p>
    <w:p w14:paraId="3B7EC2D2" w14:textId="77777777" w:rsidR="003A55C0" w:rsidRPr="00303CFF" w:rsidRDefault="003A55C0" w:rsidP="003A55C0">
      <w:pPr>
        <w:rPr>
          <w:rFonts w:ascii="Arial" w:hAnsi="Arial" w:cs="Arial"/>
          <w:b/>
          <w:sz w:val="32"/>
          <w:szCs w:val="32"/>
        </w:rPr>
      </w:pPr>
    </w:p>
    <w:p w14:paraId="0904D2CD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RESPONSIBILITIES FOR RESOURCES</w:t>
      </w:r>
    </w:p>
    <w:p w14:paraId="3379E24B" w14:textId="5D8C2784" w:rsidR="003A55C0" w:rsidRPr="00303CFF" w:rsidRDefault="00E7601C" w:rsidP="003A55C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N/A</w:t>
      </w:r>
    </w:p>
    <w:p w14:paraId="65EB1C7A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</w:r>
    </w:p>
    <w:p w14:paraId="07B06E3B" w14:textId="77777777" w:rsidR="003A55C0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JOB PURPOSE &amp; OBJECTIVES</w:t>
      </w:r>
    </w:p>
    <w:p w14:paraId="16819538" w14:textId="77777777" w:rsidR="003A55C0" w:rsidRDefault="003A55C0" w:rsidP="003A55C0">
      <w:pPr>
        <w:pStyle w:val="ListParagraph"/>
        <w:rPr>
          <w:rFonts w:ascii="Arial" w:hAnsi="Arial" w:cs="Arial"/>
          <w:b/>
          <w:sz w:val="32"/>
          <w:szCs w:val="32"/>
        </w:rPr>
      </w:pPr>
    </w:p>
    <w:p w14:paraId="04463946" w14:textId="77777777" w:rsidR="003A55C0" w:rsidRPr="00961016" w:rsidRDefault="003A55C0" w:rsidP="003A55C0">
      <w:pPr>
        <w:pStyle w:val="ListParagraph"/>
        <w:rPr>
          <w:rFonts w:ascii="Arial" w:hAnsi="Arial" w:cs="Arial"/>
          <w:b/>
          <w:szCs w:val="24"/>
        </w:rPr>
      </w:pPr>
      <w:r w:rsidRPr="00961016">
        <w:rPr>
          <w:rFonts w:ascii="Arial" w:hAnsi="Arial" w:cs="Arial"/>
          <w:b/>
          <w:szCs w:val="24"/>
        </w:rPr>
        <w:t>Job Purpose</w:t>
      </w:r>
    </w:p>
    <w:p w14:paraId="3C354D2E" w14:textId="04C86B04" w:rsidR="00CB23DA" w:rsidRDefault="00CB23DA" w:rsidP="00CB23DA">
      <w:pPr>
        <w:ind w:left="720"/>
        <w:rPr>
          <w:rFonts w:ascii="Arial" w:hAnsi="Arial" w:cs="Arial"/>
        </w:rPr>
      </w:pPr>
      <w:r w:rsidRPr="006C586D">
        <w:rPr>
          <w:rFonts w:ascii="Arial" w:hAnsi="Arial" w:cs="Arial"/>
        </w:rPr>
        <w:t xml:space="preserve">The Customer and Digital Experience Officer role focuses on transforming resident and business interactions with Runnymede Borough Council. </w:t>
      </w:r>
      <w:r>
        <w:rPr>
          <w:rFonts w:ascii="Arial" w:hAnsi="Arial" w:cs="Arial"/>
        </w:rPr>
        <w:t xml:space="preserve">The role sits within a multi-disciplinary digital experience </w:t>
      </w:r>
      <w:r w:rsidR="002B1740">
        <w:rPr>
          <w:rFonts w:ascii="Arial" w:hAnsi="Arial" w:cs="Arial"/>
        </w:rPr>
        <w:t xml:space="preserve">and delivery </w:t>
      </w:r>
      <w:r>
        <w:rPr>
          <w:rFonts w:ascii="Arial" w:hAnsi="Arial" w:cs="Arial"/>
        </w:rPr>
        <w:t xml:space="preserve">team focused on the three pillars of the </w:t>
      </w:r>
      <w:r w:rsidR="009B51C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ouncil’s </w:t>
      </w:r>
      <w:r w:rsidR="009B51C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igital </w:t>
      </w:r>
      <w:r w:rsidR="009B51C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latform. </w:t>
      </w:r>
    </w:p>
    <w:p w14:paraId="4E347E4D" w14:textId="77777777" w:rsidR="00CB23DA" w:rsidRPr="006C586D" w:rsidRDefault="00CB23DA" w:rsidP="00CB23DA">
      <w:pPr>
        <w:ind w:left="720"/>
        <w:rPr>
          <w:rFonts w:ascii="Arial" w:hAnsi="Arial" w:cs="Arial"/>
        </w:rPr>
      </w:pPr>
    </w:p>
    <w:p w14:paraId="657309A5" w14:textId="77777777" w:rsidR="007C5E97" w:rsidRDefault="00CB23DA" w:rsidP="007C5E97">
      <w:pPr>
        <w:ind w:left="720"/>
        <w:rPr>
          <w:rFonts w:ascii="Arial" w:hAnsi="Arial" w:cs="Arial"/>
        </w:rPr>
      </w:pPr>
      <w:r w:rsidRPr="007C5E97">
        <w:rPr>
          <w:rFonts w:ascii="Arial" w:hAnsi="Arial" w:cs="Arial"/>
        </w:rPr>
        <w:t xml:space="preserve">The role will oversee the creation and management of high-quality website content, ensuring residents and businesses have a clear, informative, and accessible experience on our website. </w:t>
      </w:r>
      <w:r w:rsidR="007C5E97">
        <w:rPr>
          <w:rFonts w:ascii="Arial" w:hAnsi="Arial" w:cs="Arial"/>
        </w:rPr>
        <w:t xml:space="preserve">Acting as </w:t>
      </w:r>
      <w:proofErr w:type="spellStart"/>
      <w:proofErr w:type="gramStart"/>
      <w:r w:rsidR="007C5E97">
        <w:rPr>
          <w:rFonts w:ascii="Arial" w:hAnsi="Arial" w:cs="Arial"/>
        </w:rPr>
        <w:t>a</w:t>
      </w:r>
      <w:proofErr w:type="spellEnd"/>
      <w:proofErr w:type="gramEnd"/>
      <w:r w:rsidR="007C5E97">
        <w:rPr>
          <w:rFonts w:ascii="Arial" w:hAnsi="Arial" w:cs="Arial"/>
        </w:rPr>
        <w:t xml:space="preserve"> </w:t>
      </w:r>
      <w:r w:rsidR="007C5E97">
        <w:rPr>
          <w:rFonts w:ascii="Arial" w:hAnsi="Arial" w:cs="Arial"/>
          <w:szCs w:val="24"/>
        </w:rPr>
        <w:t>a</w:t>
      </w:r>
      <w:r w:rsidR="001F08E1" w:rsidRPr="007C5E97">
        <w:rPr>
          <w:rFonts w:ascii="Arial" w:hAnsi="Arial" w:cs="Arial"/>
          <w:szCs w:val="24"/>
        </w:rPr>
        <w:t>dmini</w:t>
      </w:r>
      <w:r w:rsidR="007C5E97">
        <w:rPr>
          <w:rFonts w:ascii="Arial" w:hAnsi="Arial" w:cs="Arial"/>
          <w:szCs w:val="24"/>
        </w:rPr>
        <w:t xml:space="preserve">strator for our Content Management System. </w:t>
      </w:r>
    </w:p>
    <w:p w14:paraId="597D2C9A" w14:textId="77777777" w:rsidR="007C5E97" w:rsidRDefault="007C5E97" w:rsidP="007C5E97">
      <w:pPr>
        <w:ind w:left="720"/>
        <w:rPr>
          <w:rFonts w:ascii="Arial" w:hAnsi="Arial" w:cs="Arial"/>
        </w:rPr>
      </w:pPr>
    </w:p>
    <w:p w14:paraId="76509004" w14:textId="0945E55F" w:rsidR="001F08E1" w:rsidRPr="007C5E97" w:rsidRDefault="007C5E97" w:rsidP="007C5E9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evidence, </w:t>
      </w:r>
      <w:proofErr w:type="gramStart"/>
      <w:r>
        <w:rPr>
          <w:rFonts w:ascii="Arial" w:hAnsi="Arial" w:cs="Arial"/>
        </w:rPr>
        <w:t>insight</w:t>
      </w:r>
      <w:proofErr w:type="gramEnd"/>
      <w:r>
        <w:rPr>
          <w:rFonts w:ascii="Arial" w:hAnsi="Arial" w:cs="Arial"/>
        </w:rPr>
        <w:t xml:space="preserve"> and </w:t>
      </w:r>
      <w:r w:rsidR="001F08E1" w:rsidRPr="007C5E97">
        <w:rPr>
          <w:rFonts w:ascii="Arial" w:hAnsi="Arial" w:cs="Arial"/>
          <w:color w:val="1F1F1F"/>
          <w:lang w:eastAsia="en-GB"/>
        </w:rPr>
        <w:t>customer feedback</w:t>
      </w:r>
      <w:r>
        <w:rPr>
          <w:rFonts w:ascii="Arial" w:hAnsi="Arial" w:cs="Arial"/>
          <w:color w:val="1F1F1F"/>
          <w:lang w:eastAsia="en-GB"/>
        </w:rPr>
        <w:t xml:space="preserve"> the role will analyse data to </w:t>
      </w:r>
      <w:r w:rsidR="001F08E1" w:rsidRPr="007C5E97">
        <w:rPr>
          <w:rFonts w:ascii="Arial" w:hAnsi="Arial" w:cs="Arial"/>
          <w:color w:val="1F1F1F"/>
          <w:lang w:eastAsia="en-GB"/>
        </w:rPr>
        <w:t xml:space="preserve">identify areas for improvement in the CRM, website and </w:t>
      </w:r>
      <w:r>
        <w:rPr>
          <w:rFonts w:ascii="Arial" w:hAnsi="Arial" w:cs="Arial"/>
          <w:color w:val="1F1F1F"/>
          <w:lang w:eastAsia="en-GB"/>
        </w:rPr>
        <w:t xml:space="preserve">online services. </w:t>
      </w:r>
    </w:p>
    <w:p w14:paraId="4CD35992" w14:textId="77777777" w:rsidR="007C5E97" w:rsidRDefault="007C5E97" w:rsidP="007C5E97">
      <w:pPr>
        <w:ind w:left="720"/>
        <w:rPr>
          <w:rFonts w:ascii="Arial" w:hAnsi="Arial" w:cs="Arial"/>
        </w:rPr>
      </w:pPr>
    </w:p>
    <w:p w14:paraId="71F530BD" w14:textId="62D33EAA" w:rsidR="00CB23DA" w:rsidRPr="007C5E97" w:rsidRDefault="00D70DB5" w:rsidP="007C5E97">
      <w:pPr>
        <w:ind w:left="720"/>
        <w:rPr>
          <w:rFonts w:ascii="Arial" w:hAnsi="Arial" w:cs="Arial"/>
        </w:rPr>
      </w:pPr>
      <w:r w:rsidRPr="007C5E97">
        <w:rPr>
          <w:rFonts w:ascii="Arial" w:hAnsi="Arial" w:cs="Arial"/>
        </w:rPr>
        <w:t>Collaborating</w:t>
      </w:r>
      <w:r w:rsidR="00CB23DA" w:rsidRPr="007C5E97">
        <w:rPr>
          <w:rFonts w:ascii="Arial" w:hAnsi="Arial" w:cs="Arial"/>
        </w:rPr>
        <w:t xml:space="preserve"> with internal teams, the role will identify areas for improvement and design new online services that are efficient, user-</w:t>
      </w:r>
      <w:r w:rsidR="009B51CC" w:rsidRPr="007C5E97">
        <w:rPr>
          <w:rFonts w:ascii="Arial" w:hAnsi="Arial" w:cs="Arial"/>
        </w:rPr>
        <w:t>centred</w:t>
      </w:r>
      <w:r w:rsidR="00CB23DA" w:rsidRPr="007C5E97">
        <w:rPr>
          <w:rFonts w:ascii="Arial" w:hAnsi="Arial" w:cs="Arial"/>
        </w:rPr>
        <w:t>, and accessible.</w:t>
      </w:r>
    </w:p>
    <w:p w14:paraId="0128A85D" w14:textId="77777777" w:rsidR="00CB23DA" w:rsidRPr="006C586D" w:rsidRDefault="00CB23DA" w:rsidP="00CB23DA">
      <w:pPr>
        <w:ind w:left="720"/>
        <w:rPr>
          <w:rFonts w:ascii="Arial" w:hAnsi="Arial" w:cs="Arial"/>
        </w:rPr>
      </w:pPr>
    </w:p>
    <w:p w14:paraId="5DEB002E" w14:textId="77777777" w:rsidR="007C5E97" w:rsidRDefault="00CB23DA" w:rsidP="007C5E97">
      <w:pPr>
        <w:ind w:left="720"/>
        <w:rPr>
          <w:rFonts w:ascii="Arial" w:hAnsi="Arial" w:cs="Arial"/>
        </w:rPr>
      </w:pPr>
      <w:r w:rsidRPr="007C5E97">
        <w:rPr>
          <w:rFonts w:ascii="Arial" w:hAnsi="Arial" w:cs="Arial"/>
        </w:rPr>
        <w:t xml:space="preserve">Finaly the role will contribute towards the design, build, and deployment of new workflows within our CRM system in an effort to streamline customer experiences and </w:t>
      </w:r>
      <w:proofErr w:type="gramStart"/>
      <w:r w:rsidRPr="007C5E97">
        <w:rPr>
          <w:rFonts w:ascii="Arial" w:hAnsi="Arial" w:cs="Arial"/>
        </w:rPr>
        <w:t>back office</w:t>
      </w:r>
      <w:proofErr w:type="gramEnd"/>
      <w:r w:rsidRPr="007C5E97">
        <w:rPr>
          <w:rFonts w:ascii="Arial" w:hAnsi="Arial" w:cs="Arial"/>
        </w:rPr>
        <w:t xml:space="preserve"> processes across the Council.</w:t>
      </w:r>
      <w:r w:rsidR="001F08E1" w:rsidRPr="007C5E97">
        <w:rPr>
          <w:rFonts w:ascii="Arial" w:hAnsi="Arial" w:cs="Arial"/>
        </w:rPr>
        <w:t xml:space="preserve"> </w:t>
      </w:r>
    </w:p>
    <w:p w14:paraId="1E6EFD18" w14:textId="77777777" w:rsidR="007C5E97" w:rsidRDefault="007C5E97" w:rsidP="007C5E97">
      <w:pPr>
        <w:ind w:left="720"/>
        <w:rPr>
          <w:rFonts w:ascii="Arial" w:hAnsi="Arial" w:cs="Arial"/>
        </w:rPr>
      </w:pPr>
    </w:p>
    <w:p w14:paraId="48FF75F8" w14:textId="7CD02201" w:rsidR="001F08E1" w:rsidRDefault="007C5E97" w:rsidP="007C5E9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will feed into our vision to channel shift customer contact through the following channels: </w:t>
      </w:r>
    </w:p>
    <w:p w14:paraId="110B84DA" w14:textId="77777777" w:rsidR="001F08E1" w:rsidRPr="001F08E1" w:rsidRDefault="001F08E1" w:rsidP="001F08E1">
      <w:pPr>
        <w:pStyle w:val="ListParagraph"/>
        <w:ind w:left="1440"/>
        <w:rPr>
          <w:rFonts w:ascii="Arial" w:hAnsi="Arial" w:cs="Arial"/>
        </w:rPr>
      </w:pPr>
    </w:p>
    <w:p w14:paraId="0B5D95B8" w14:textId="77777777" w:rsidR="001F08E1" w:rsidRPr="00517E99" w:rsidRDefault="001F08E1" w:rsidP="001F08E1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>In person (face to face)</w:t>
      </w:r>
    </w:p>
    <w:p w14:paraId="20457988" w14:textId="77777777" w:rsidR="001F08E1" w:rsidRPr="00517E99" w:rsidRDefault="001F08E1" w:rsidP="001F08E1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lastRenderedPageBreak/>
        <w:t>By telephone</w:t>
      </w:r>
    </w:p>
    <w:p w14:paraId="24540709" w14:textId="77777777" w:rsidR="001F08E1" w:rsidRPr="00517E99" w:rsidRDefault="001F08E1" w:rsidP="001F08E1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 xml:space="preserve">In writing by post, </w:t>
      </w:r>
      <w:proofErr w:type="gramStart"/>
      <w:r w:rsidRPr="00517E99">
        <w:rPr>
          <w:rFonts w:ascii="Arial" w:hAnsi="Arial" w:cs="Arial"/>
          <w:szCs w:val="24"/>
        </w:rPr>
        <w:t>e-mail</w:t>
      </w:r>
      <w:proofErr w:type="gramEnd"/>
      <w:r w:rsidRPr="00517E99">
        <w:rPr>
          <w:rFonts w:ascii="Arial" w:hAnsi="Arial" w:cs="Arial"/>
          <w:szCs w:val="24"/>
        </w:rPr>
        <w:t xml:space="preserve"> and text</w:t>
      </w:r>
    </w:p>
    <w:p w14:paraId="469EB9B0" w14:textId="77777777" w:rsidR="001F08E1" w:rsidRDefault="001F08E1" w:rsidP="001F08E1">
      <w:pPr>
        <w:pStyle w:val="ListParagraph"/>
        <w:numPr>
          <w:ilvl w:val="0"/>
          <w:numId w:val="26"/>
        </w:numPr>
        <w:rPr>
          <w:rFonts w:ascii="Arial" w:hAnsi="Arial" w:cs="Arial"/>
          <w:szCs w:val="24"/>
        </w:rPr>
      </w:pPr>
      <w:r w:rsidRPr="00517E99">
        <w:rPr>
          <w:rFonts w:ascii="Arial" w:hAnsi="Arial" w:cs="Arial"/>
          <w:szCs w:val="24"/>
        </w:rPr>
        <w:t xml:space="preserve">By electronic channels including web chat, social media and mobile </w:t>
      </w:r>
      <w:proofErr w:type="gramStart"/>
      <w:r w:rsidRPr="00517E99">
        <w:rPr>
          <w:rFonts w:ascii="Arial" w:hAnsi="Arial" w:cs="Arial"/>
          <w:szCs w:val="24"/>
        </w:rPr>
        <w:t>applications</w:t>
      </w:r>
      <w:proofErr w:type="gramEnd"/>
    </w:p>
    <w:p w14:paraId="489425B3" w14:textId="77777777" w:rsidR="005C7A4E" w:rsidRDefault="005C7A4E" w:rsidP="009B51CC">
      <w:pPr>
        <w:rPr>
          <w:rFonts w:ascii="Arial" w:hAnsi="Arial" w:cs="Arial"/>
          <w:b/>
          <w:szCs w:val="24"/>
        </w:rPr>
      </w:pPr>
    </w:p>
    <w:p w14:paraId="2B4202E5" w14:textId="41D4F949" w:rsidR="003A55C0" w:rsidRDefault="003A55C0" w:rsidP="003A55C0">
      <w:pPr>
        <w:ind w:left="720"/>
        <w:rPr>
          <w:rFonts w:ascii="Arial" w:hAnsi="Arial" w:cs="Arial"/>
          <w:b/>
          <w:szCs w:val="24"/>
        </w:rPr>
      </w:pPr>
      <w:r w:rsidRPr="00961016">
        <w:rPr>
          <w:rFonts w:ascii="Arial" w:hAnsi="Arial" w:cs="Arial"/>
          <w:b/>
          <w:szCs w:val="24"/>
        </w:rPr>
        <w:t>Objectives</w:t>
      </w:r>
    </w:p>
    <w:p w14:paraId="1350FC97" w14:textId="77777777" w:rsidR="007552BE" w:rsidRDefault="007552BE" w:rsidP="007552BE">
      <w:pPr>
        <w:rPr>
          <w:rFonts w:ascii="Arial" w:hAnsi="Arial" w:cs="Arial"/>
          <w:b/>
          <w:szCs w:val="24"/>
        </w:rPr>
      </w:pPr>
    </w:p>
    <w:p w14:paraId="13FCB861" w14:textId="77777777" w:rsidR="007552BE" w:rsidRPr="00D35229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 xml:space="preserve">To maintain the day-to-day running of the council’s corporate website, its content management system seeking to improve the user experience for our customers. </w:t>
      </w:r>
    </w:p>
    <w:p w14:paraId="613A1E3A" w14:textId="77777777" w:rsidR="007552BE" w:rsidRPr="000E15C3" w:rsidRDefault="007552BE" w:rsidP="007552BE">
      <w:pPr>
        <w:pStyle w:val="ListParagraph"/>
        <w:ind w:left="1080"/>
        <w:rPr>
          <w:rFonts w:ascii="Arial" w:hAnsi="Arial" w:cs="Arial"/>
        </w:rPr>
      </w:pPr>
    </w:p>
    <w:p w14:paraId="0DA691BB" w14:textId="669993EF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 xml:space="preserve">To act in a content designer role, </w:t>
      </w:r>
      <w:r w:rsidR="00D70DB5" w:rsidRPr="00D35229">
        <w:rPr>
          <w:rFonts w:ascii="Arial" w:hAnsi="Arial" w:cs="Arial"/>
        </w:rPr>
        <w:t>collaborating</w:t>
      </w:r>
      <w:r w:rsidRPr="00D35229">
        <w:rPr>
          <w:rFonts w:ascii="Arial" w:hAnsi="Arial" w:cs="Arial"/>
        </w:rPr>
        <w:t xml:space="preserve"> with contributors to create, develop and improve their web content and end-to-end journeys, using evidence, data, including Google Analytics and customer feedback, and research, to inform your decisions</w:t>
      </w:r>
      <w:r w:rsidR="00761400">
        <w:rPr>
          <w:rFonts w:ascii="Arial" w:hAnsi="Arial" w:cs="Arial"/>
        </w:rPr>
        <w:t xml:space="preserve">. </w:t>
      </w:r>
    </w:p>
    <w:p w14:paraId="28EE7668" w14:textId="77777777" w:rsidR="00761400" w:rsidRPr="00D35229" w:rsidRDefault="00761400" w:rsidP="007552BE">
      <w:pPr>
        <w:ind w:left="720"/>
        <w:rPr>
          <w:rFonts w:ascii="Arial" w:hAnsi="Arial" w:cs="Arial"/>
        </w:rPr>
      </w:pPr>
    </w:p>
    <w:p w14:paraId="4A3173AC" w14:textId="65FE2D6F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>To manage the currency of corporate content and be part of the approvals team to make sure all web content is customer-focused, written in plain English, and accessible</w:t>
      </w:r>
      <w:r w:rsidR="00761400">
        <w:rPr>
          <w:rFonts w:ascii="Arial" w:hAnsi="Arial" w:cs="Arial"/>
        </w:rPr>
        <w:t xml:space="preserve">. </w:t>
      </w:r>
    </w:p>
    <w:p w14:paraId="2690A030" w14:textId="77777777" w:rsidR="00761400" w:rsidRPr="00D35229" w:rsidRDefault="00761400" w:rsidP="007552BE">
      <w:pPr>
        <w:ind w:left="720"/>
        <w:rPr>
          <w:rFonts w:ascii="Arial" w:hAnsi="Arial" w:cs="Arial"/>
        </w:rPr>
      </w:pPr>
    </w:p>
    <w:p w14:paraId="662F64EC" w14:textId="548D440E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>To create, maintain and administer customer-focused online forms that allow our customer to ‘self-serve</w:t>
      </w:r>
      <w:proofErr w:type="gramStart"/>
      <w:r w:rsidRPr="00D35229">
        <w:rPr>
          <w:rFonts w:ascii="Arial" w:hAnsi="Arial" w:cs="Arial"/>
        </w:rPr>
        <w:t>’</w:t>
      </w:r>
      <w:r w:rsidR="00761400">
        <w:rPr>
          <w:rFonts w:ascii="Arial" w:hAnsi="Arial" w:cs="Arial"/>
        </w:rPr>
        <w:t>.</w:t>
      </w:r>
      <w:proofErr w:type="gramEnd"/>
      <w:r w:rsidR="00761400">
        <w:rPr>
          <w:rFonts w:ascii="Arial" w:hAnsi="Arial" w:cs="Arial"/>
        </w:rPr>
        <w:t xml:space="preserve"> </w:t>
      </w:r>
    </w:p>
    <w:p w14:paraId="3BB3905F" w14:textId="77777777" w:rsidR="007552BE" w:rsidRPr="00D35229" w:rsidRDefault="007552BE" w:rsidP="007552BE">
      <w:pPr>
        <w:ind w:left="720"/>
        <w:rPr>
          <w:rFonts w:ascii="Arial" w:hAnsi="Arial" w:cs="Arial"/>
        </w:rPr>
      </w:pPr>
    </w:p>
    <w:p w14:paraId="5936CB3D" w14:textId="0721A9A6" w:rsidR="007552BE" w:rsidRDefault="007552BE" w:rsidP="00761400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>To manage the monitoring and analysis of website data, including customer journeys and feedback to drive improvement</w:t>
      </w:r>
      <w:r w:rsidR="00761400">
        <w:rPr>
          <w:rFonts w:ascii="Arial" w:hAnsi="Arial" w:cs="Arial"/>
        </w:rPr>
        <w:t xml:space="preserve">. </w:t>
      </w:r>
    </w:p>
    <w:p w14:paraId="27A2EE1F" w14:textId="77777777" w:rsidR="007552BE" w:rsidRPr="00D35229" w:rsidRDefault="007552BE" w:rsidP="007552BE">
      <w:pPr>
        <w:ind w:left="720"/>
        <w:rPr>
          <w:rFonts w:ascii="Arial" w:hAnsi="Arial" w:cs="Arial"/>
        </w:rPr>
      </w:pPr>
    </w:p>
    <w:p w14:paraId="01B211BD" w14:textId="77438004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 xml:space="preserve">To </w:t>
      </w:r>
      <w:r w:rsidR="00D70DB5" w:rsidRPr="00D35229">
        <w:rPr>
          <w:rFonts w:ascii="Arial" w:hAnsi="Arial" w:cs="Arial"/>
        </w:rPr>
        <w:t>conduct</w:t>
      </w:r>
      <w:r w:rsidRPr="00D35229">
        <w:rPr>
          <w:rFonts w:ascii="Arial" w:hAnsi="Arial" w:cs="Arial"/>
        </w:rPr>
        <w:t xml:space="preserve"> usability testing on new sections and new developments, ensuring manual and automated testing </w:t>
      </w:r>
      <w:proofErr w:type="gramStart"/>
      <w:r w:rsidRPr="00D35229">
        <w:rPr>
          <w:rFonts w:ascii="Arial" w:hAnsi="Arial" w:cs="Arial"/>
        </w:rPr>
        <w:t xml:space="preserve">is </w:t>
      </w:r>
      <w:r w:rsidR="00D70DB5" w:rsidRPr="00D35229">
        <w:rPr>
          <w:rFonts w:ascii="Arial" w:hAnsi="Arial" w:cs="Arial"/>
        </w:rPr>
        <w:t>conducted</w:t>
      </w:r>
      <w:proofErr w:type="gramEnd"/>
      <w:r w:rsidRPr="00D35229">
        <w:rPr>
          <w:rFonts w:ascii="Arial" w:hAnsi="Arial" w:cs="Arial"/>
        </w:rPr>
        <w:t xml:space="preserve"> to a robust standard</w:t>
      </w:r>
      <w:r>
        <w:rPr>
          <w:rFonts w:ascii="Arial" w:hAnsi="Arial" w:cs="Arial"/>
        </w:rPr>
        <w:t xml:space="preserve">. </w:t>
      </w:r>
    </w:p>
    <w:p w14:paraId="063D0341" w14:textId="77777777" w:rsidR="007552BE" w:rsidRPr="00D35229" w:rsidRDefault="007552BE" w:rsidP="007552BE">
      <w:pPr>
        <w:ind w:left="720"/>
        <w:rPr>
          <w:rFonts w:ascii="Arial" w:hAnsi="Arial" w:cs="Arial"/>
        </w:rPr>
      </w:pPr>
    </w:p>
    <w:p w14:paraId="275F22A7" w14:textId="0C4D3AE4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 xml:space="preserve">To raise usability and accessibility issues with IT and suppliers, </w:t>
      </w:r>
      <w:r w:rsidR="00D70DB5" w:rsidRPr="00D35229">
        <w:rPr>
          <w:rFonts w:ascii="Arial" w:hAnsi="Arial" w:cs="Arial"/>
        </w:rPr>
        <w:t>collaborating</w:t>
      </w:r>
      <w:r w:rsidRPr="00D35229">
        <w:rPr>
          <w:rFonts w:ascii="Arial" w:hAnsi="Arial" w:cs="Arial"/>
        </w:rPr>
        <w:t xml:space="preserve"> with them to ensure that solutions and fixes put the customer first</w:t>
      </w:r>
      <w:r w:rsidR="00D4621D">
        <w:rPr>
          <w:rFonts w:ascii="Arial" w:hAnsi="Arial" w:cs="Arial"/>
        </w:rPr>
        <w:t xml:space="preserve">. </w:t>
      </w:r>
    </w:p>
    <w:p w14:paraId="0ACAD98A" w14:textId="77777777" w:rsidR="00D4621D" w:rsidRPr="00D35229" w:rsidRDefault="00D4621D" w:rsidP="007552BE">
      <w:pPr>
        <w:ind w:left="720"/>
        <w:rPr>
          <w:rFonts w:ascii="Arial" w:hAnsi="Arial" w:cs="Arial"/>
        </w:rPr>
      </w:pPr>
    </w:p>
    <w:p w14:paraId="07C133D8" w14:textId="0DDBC812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 xml:space="preserve">To manage the raising and monitoring of bugs to ensure they have been followed up; to </w:t>
      </w:r>
      <w:proofErr w:type="gramStart"/>
      <w:r w:rsidRPr="00D35229">
        <w:rPr>
          <w:rFonts w:ascii="Arial" w:hAnsi="Arial" w:cs="Arial"/>
        </w:rPr>
        <w:t>test</w:t>
      </w:r>
      <w:proofErr w:type="gramEnd"/>
      <w:r w:rsidRPr="00D35229">
        <w:rPr>
          <w:rFonts w:ascii="Arial" w:hAnsi="Arial" w:cs="Arial"/>
        </w:rPr>
        <w:t xml:space="preserve"> solutions and fixed</w:t>
      </w:r>
      <w:r w:rsidR="00D4621D">
        <w:rPr>
          <w:rFonts w:ascii="Arial" w:hAnsi="Arial" w:cs="Arial"/>
        </w:rPr>
        <w:t xml:space="preserve">. </w:t>
      </w:r>
    </w:p>
    <w:p w14:paraId="15A839A1" w14:textId="77777777" w:rsidR="00D4621D" w:rsidRPr="00D35229" w:rsidRDefault="00D4621D" w:rsidP="007552BE">
      <w:pPr>
        <w:ind w:left="720"/>
        <w:rPr>
          <w:rFonts w:ascii="Arial" w:hAnsi="Arial" w:cs="Arial"/>
        </w:rPr>
      </w:pPr>
    </w:p>
    <w:p w14:paraId="19EEA16A" w14:textId="27A9CD71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>To develop and implement test plans to ensure transactional services and new developments work</w:t>
      </w:r>
      <w:r w:rsidR="00D4621D">
        <w:rPr>
          <w:rFonts w:ascii="Arial" w:hAnsi="Arial" w:cs="Arial"/>
        </w:rPr>
        <w:t xml:space="preserve">. </w:t>
      </w:r>
    </w:p>
    <w:p w14:paraId="5067C706" w14:textId="77777777" w:rsidR="00D4621D" w:rsidRPr="00D35229" w:rsidRDefault="00D4621D" w:rsidP="007552BE">
      <w:pPr>
        <w:ind w:left="720"/>
        <w:rPr>
          <w:rFonts w:ascii="Arial" w:hAnsi="Arial" w:cs="Arial"/>
        </w:rPr>
      </w:pPr>
    </w:p>
    <w:p w14:paraId="72B31EF8" w14:textId="384B0360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>To protect the corporate brand, monitoring, managing, and advising on the council’s web style guides and its visual identity guidelines</w:t>
      </w:r>
      <w:r w:rsidR="00D4621D">
        <w:rPr>
          <w:rFonts w:ascii="Arial" w:hAnsi="Arial" w:cs="Arial"/>
        </w:rPr>
        <w:t>.</w:t>
      </w:r>
    </w:p>
    <w:p w14:paraId="518FB3F4" w14:textId="77777777" w:rsidR="00D4621D" w:rsidRPr="00D35229" w:rsidRDefault="00D4621D" w:rsidP="007552BE">
      <w:pPr>
        <w:ind w:left="720"/>
        <w:rPr>
          <w:rFonts w:ascii="Arial" w:hAnsi="Arial" w:cs="Arial"/>
        </w:rPr>
      </w:pPr>
    </w:p>
    <w:p w14:paraId="5CB80A86" w14:textId="7E118124" w:rsidR="007552BE" w:rsidRDefault="007552BE" w:rsidP="007552BE">
      <w:pPr>
        <w:ind w:left="720"/>
        <w:rPr>
          <w:rFonts w:ascii="Arial" w:hAnsi="Arial" w:cs="Arial"/>
        </w:rPr>
      </w:pPr>
      <w:r w:rsidRPr="00D35229">
        <w:rPr>
          <w:rFonts w:ascii="Arial" w:hAnsi="Arial" w:cs="Arial"/>
        </w:rPr>
        <w:t>To attend, and be involved in, supplier meetings and user groups</w:t>
      </w:r>
      <w:r w:rsidR="00D4621D">
        <w:rPr>
          <w:rFonts w:ascii="Arial" w:hAnsi="Arial" w:cs="Arial"/>
        </w:rPr>
        <w:t xml:space="preserve">. </w:t>
      </w:r>
    </w:p>
    <w:p w14:paraId="4F6F9BFB" w14:textId="77777777" w:rsidR="00D4621D" w:rsidRPr="00D35229" w:rsidRDefault="00D4621D" w:rsidP="007552BE">
      <w:pPr>
        <w:ind w:left="720"/>
        <w:rPr>
          <w:rFonts w:ascii="Arial" w:hAnsi="Arial" w:cs="Arial"/>
        </w:rPr>
      </w:pPr>
    </w:p>
    <w:p w14:paraId="1B78AF64" w14:textId="614266A7" w:rsidR="007552BE" w:rsidRDefault="007552BE" w:rsidP="007552BE">
      <w:pPr>
        <w:tabs>
          <w:tab w:val="left" w:pos="0"/>
        </w:tabs>
        <w:suppressAutoHyphens/>
        <w:ind w:left="720"/>
        <w:rPr>
          <w:rFonts w:ascii="Arial" w:hAnsi="Arial" w:cs="Arial"/>
          <w:spacing w:val="-2"/>
          <w:lang w:eastAsia="en-GB"/>
        </w:rPr>
      </w:pPr>
      <w:r w:rsidRPr="007C5E97">
        <w:rPr>
          <w:rFonts w:ascii="Arial" w:hAnsi="Arial" w:cs="Arial"/>
          <w:spacing w:val="-2"/>
          <w:lang w:eastAsia="en-GB"/>
        </w:rPr>
        <w:t>To be a champion and a point of knowledge for usability and accessibility, including the Public Sector Bodies (Websites and Mobile Applications) (No.2) Accessibility Regulations 2018</w:t>
      </w:r>
      <w:r w:rsidR="00D4621D" w:rsidRPr="007C5E97">
        <w:rPr>
          <w:rFonts w:ascii="Arial" w:hAnsi="Arial" w:cs="Arial"/>
          <w:spacing w:val="-2"/>
          <w:lang w:eastAsia="en-GB"/>
        </w:rPr>
        <w:t>.</w:t>
      </w:r>
      <w:r w:rsidR="00D4621D">
        <w:rPr>
          <w:rFonts w:ascii="Arial" w:hAnsi="Arial" w:cs="Arial"/>
          <w:spacing w:val="-2"/>
          <w:lang w:eastAsia="en-GB"/>
        </w:rPr>
        <w:t xml:space="preserve"> </w:t>
      </w:r>
    </w:p>
    <w:p w14:paraId="16786189" w14:textId="77777777" w:rsidR="00D4621D" w:rsidRPr="00D35229" w:rsidRDefault="00D4621D" w:rsidP="007552BE">
      <w:pPr>
        <w:tabs>
          <w:tab w:val="left" w:pos="0"/>
        </w:tabs>
        <w:suppressAutoHyphens/>
        <w:ind w:left="720"/>
        <w:rPr>
          <w:rFonts w:ascii="Arial" w:hAnsi="Arial" w:cs="Arial"/>
          <w:spacing w:val="-2"/>
          <w:lang w:eastAsia="en-GB"/>
        </w:rPr>
      </w:pPr>
    </w:p>
    <w:p w14:paraId="7FED5AB4" w14:textId="574F9ACA" w:rsidR="007552BE" w:rsidRDefault="007552BE" w:rsidP="007552BE">
      <w:pPr>
        <w:tabs>
          <w:tab w:val="left" w:pos="0"/>
        </w:tabs>
        <w:suppressAutoHyphens/>
        <w:ind w:left="720"/>
        <w:rPr>
          <w:rFonts w:ascii="Arial" w:hAnsi="Arial" w:cs="Arial"/>
          <w:spacing w:val="-2"/>
          <w:lang w:eastAsia="en-GB"/>
        </w:rPr>
      </w:pPr>
      <w:r w:rsidRPr="00D35229">
        <w:rPr>
          <w:rFonts w:ascii="Arial" w:hAnsi="Arial" w:cs="Arial"/>
          <w:spacing w:val="-2"/>
          <w:lang w:eastAsia="en-GB"/>
        </w:rPr>
        <w:t xml:space="preserve">To maintain an excellent working knowledge of industry, future trends, and legislation to generate service improvement ideas and to be a point of technological help for key stakeholders like </w:t>
      </w:r>
      <w:r w:rsidR="00D4621D">
        <w:rPr>
          <w:rFonts w:ascii="Arial" w:hAnsi="Arial" w:cs="Arial"/>
          <w:spacing w:val="-2"/>
          <w:lang w:eastAsia="en-GB"/>
        </w:rPr>
        <w:t>C</w:t>
      </w:r>
      <w:r w:rsidRPr="00D35229">
        <w:rPr>
          <w:rFonts w:ascii="Arial" w:hAnsi="Arial" w:cs="Arial"/>
          <w:spacing w:val="-2"/>
          <w:lang w:eastAsia="en-GB"/>
        </w:rPr>
        <w:t>ouncillors</w:t>
      </w:r>
      <w:r w:rsidR="00D4621D">
        <w:rPr>
          <w:rFonts w:ascii="Arial" w:hAnsi="Arial" w:cs="Arial"/>
          <w:spacing w:val="-2"/>
          <w:lang w:eastAsia="en-GB"/>
        </w:rPr>
        <w:t>.</w:t>
      </w:r>
    </w:p>
    <w:p w14:paraId="31C063BF" w14:textId="77777777" w:rsidR="007552BE" w:rsidRDefault="007552BE" w:rsidP="007C5E97">
      <w:pPr>
        <w:rPr>
          <w:rFonts w:ascii="Arial" w:hAnsi="Arial" w:cs="Arial"/>
          <w:b/>
          <w:szCs w:val="24"/>
        </w:rPr>
      </w:pPr>
    </w:p>
    <w:p w14:paraId="7F4C8609" w14:textId="31BE7155" w:rsidR="007D7E03" w:rsidRDefault="00EC4C5A" w:rsidP="001F08E1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hAnsi="Arial" w:cs="Arial"/>
          <w:szCs w:val="24"/>
        </w:rPr>
      </w:pPr>
      <w:r w:rsidRPr="00D4621D">
        <w:rPr>
          <w:rFonts w:ascii="Arial" w:hAnsi="Arial" w:cs="Arial"/>
          <w:szCs w:val="24"/>
        </w:rPr>
        <w:t xml:space="preserve">To provide </w:t>
      </w:r>
      <w:r w:rsidR="00E7601C" w:rsidRPr="00D4621D">
        <w:rPr>
          <w:rFonts w:ascii="Arial" w:hAnsi="Arial" w:cs="Arial"/>
          <w:szCs w:val="24"/>
        </w:rPr>
        <w:t xml:space="preserve">administrative </w:t>
      </w:r>
      <w:r w:rsidR="00C61EE8" w:rsidRPr="00D4621D">
        <w:rPr>
          <w:rFonts w:ascii="Arial" w:hAnsi="Arial" w:cs="Arial"/>
          <w:szCs w:val="24"/>
        </w:rPr>
        <w:t xml:space="preserve">and technical </w:t>
      </w:r>
      <w:r w:rsidRPr="00D4621D">
        <w:rPr>
          <w:rFonts w:ascii="Arial" w:hAnsi="Arial" w:cs="Arial"/>
          <w:szCs w:val="24"/>
        </w:rPr>
        <w:t xml:space="preserve">support to the Customer Services </w:t>
      </w:r>
      <w:r w:rsidR="00FA352A" w:rsidRPr="00D4621D">
        <w:rPr>
          <w:rFonts w:ascii="Arial" w:hAnsi="Arial" w:cs="Arial"/>
          <w:szCs w:val="24"/>
        </w:rPr>
        <w:t xml:space="preserve">Management </w:t>
      </w:r>
      <w:r w:rsidR="00E7601C" w:rsidRPr="00D4621D">
        <w:rPr>
          <w:rFonts w:ascii="Arial" w:hAnsi="Arial" w:cs="Arial"/>
          <w:szCs w:val="24"/>
        </w:rPr>
        <w:t xml:space="preserve">and </w:t>
      </w:r>
      <w:r w:rsidR="00B82817" w:rsidRPr="00D4621D">
        <w:rPr>
          <w:rFonts w:ascii="Arial" w:hAnsi="Arial" w:cs="Arial"/>
          <w:szCs w:val="24"/>
        </w:rPr>
        <w:t xml:space="preserve">Digital </w:t>
      </w:r>
      <w:r w:rsidR="00E7601C" w:rsidRPr="00D4621D">
        <w:rPr>
          <w:rFonts w:ascii="Arial" w:hAnsi="Arial" w:cs="Arial"/>
          <w:szCs w:val="24"/>
        </w:rPr>
        <w:t>Transformation teams i</w:t>
      </w:r>
      <w:r w:rsidRPr="00D4621D">
        <w:rPr>
          <w:rFonts w:ascii="Arial" w:hAnsi="Arial" w:cs="Arial"/>
          <w:szCs w:val="24"/>
        </w:rPr>
        <w:t xml:space="preserve">n the </w:t>
      </w:r>
      <w:r w:rsidR="00E7601C" w:rsidRPr="00D4621D">
        <w:rPr>
          <w:rFonts w:ascii="Arial" w:hAnsi="Arial" w:cs="Arial"/>
          <w:szCs w:val="24"/>
        </w:rPr>
        <w:t>delivery of innovative digital</w:t>
      </w:r>
      <w:r w:rsidRPr="00D4621D">
        <w:rPr>
          <w:rFonts w:ascii="Arial" w:hAnsi="Arial" w:cs="Arial"/>
          <w:szCs w:val="24"/>
        </w:rPr>
        <w:t xml:space="preserve"> </w:t>
      </w:r>
      <w:r w:rsidR="00E7601C" w:rsidRPr="00D4621D">
        <w:rPr>
          <w:rFonts w:ascii="Arial" w:hAnsi="Arial" w:cs="Arial"/>
          <w:szCs w:val="24"/>
        </w:rPr>
        <w:t xml:space="preserve">contact </w:t>
      </w:r>
      <w:r w:rsidR="00425584" w:rsidRPr="00D4621D">
        <w:rPr>
          <w:rFonts w:ascii="Arial" w:hAnsi="Arial" w:cs="Arial"/>
          <w:szCs w:val="24"/>
        </w:rPr>
        <w:t xml:space="preserve">and </w:t>
      </w:r>
      <w:proofErr w:type="gramStart"/>
      <w:r w:rsidR="00425584" w:rsidRPr="00D4621D">
        <w:rPr>
          <w:rFonts w:ascii="Arial" w:hAnsi="Arial" w:cs="Arial"/>
          <w:szCs w:val="24"/>
        </w:rPr>
        <w:t>act as</w:t>
      </w:r>
      <w:proofErr w:type="gramEnd"/>
      <w:r w:rsidR="00425584" w:rsidRPr="00D4621D">
        <w:rPr>
          <w:rFonts w:ascii="Arial" w:hAnsi="Arial" w:cs="Arial"/>
          <w:szCs w:val="24"/>
        </w:rPr>
        <w:t xml:space="preserve"> </w:t>
      </w:r>
      <w:r w:rsidR="00E7601C" w:rsidRPr="00D4621D">
        <w:rPr>
          <w:rFonts w:ascii="Arial" w:hAnsi="Arial" w:cs="Arial"/>
          <w:szCs w:val="24"/>
        </w:rPr>
        <w:t xml:space="preserve">the subject matter expert for the combined </w:t>
      </w:r>
      <w:r w:rsidR="00CD3ED4" w:rsidRPr="00D4621D">
        <w:rPr>
          <w:rFonts w:ascii="Arial" w:hAnsi="Arial" w:cs="Arial"/>
          <w:szCs w:val="24"/>
        </w:rPr>
        <w:t>W</w:t>
      </w:r>
      <w:r w:rsidR="00E7601C" w:rsidRPr="00D4621D">
        <w:rPr>
          <w:rFonts w:ascii="Arial" w:hAnsi="Arial" w:cs="Arial"/>
          <w:szCs w:val="24"/>
        </w:rPr>
        <w:t>ebsite</w:t>
      </w:r>
      <w:r w:rsidR="00CD3ED4" w:rsidRPr="00D4621D">
        <w:rPr>
          <w:rFonts w:ascii="Arial" w:hAnsi="Arial" w:cs="Arial"/>
          <w:szCs w:val="24"/>
        </w:rPr>
        <w:t>, Forms</w:t>
      </w:r>
      <w:r w:rsidR="00E7601C" w:rsidRPr="00D4621D">
        <w:rPr>
          <w:rFonts w:ascii="Arial" w:hAnsi="Arial" w:cs="Arial"/>
          <w:szCs w:val="24"/>
        </w:rPr>
        <w:t xml:space="preserve"> and Customer Relationship Management (CRM) system</w:t>
      </w:r>
      <w:r w:rsidR="00CD3ED4" w:rsidRPr="00D4621D">
        <w:rPr>
          <w:rFonts w:ascii="Arial" w:hAnsi="Arial" w:cs="Arial"/>
          <w:szCs w:val="24"/>
        </w:rPr>
        <w:t>s</w:t>
      </w:r>
      <w:r w:rsidR="00425584" w:rsidRPr="00D4621D">
        <w:rPr>
          <w:rFonts w:ascii="Arial" w:hAnsi="Arial" w:cs="Arial"/>
          <w:szCs w:val="24"/>
        </w:rPr>
        <w:t>.</w:t>
      </w:r>
      <w:r w:rsidRPr="00D4621D">
        <w:rPr>
          <w:rFonts w:ascii="Arial" w:hAnsi="Arial" w:cs="Arial"/>
          <w:szCs w:val="24"/>
        </w:rPr>
        <w:t xml:space="preserve"> </w:t>
      </w:r>
    </w:p>
    <w:p w14:paraId="42A081E0" w14:textId="77777777" w:rsidR="007C5E97" w:rsidRPr="001F08E1" w:rsidRDefault="007C5E97" w:rsidP="001F08E1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hAnsi="Arial" w:cs="Arial"/>
          <w:szCs w:val="24"/>
        </w:rPr>
      </w:pPr>
    </w:p>
    <w:p w14:paraId="16A22496" w14:textId="6EB42507" w:rsidR="003A55C0" w:rsidRPr="00C84998" w:rsidRDefault="003A55C0" w:rsidP="00C84998">
      <w:pPr>
        <w:overflowPunct/>
        <w:autoSpaceDE/>
        <w:autoSpaceDN/>
        <w:adjustRightInd/>
        <w:spacing w:after="200" w:line="276" w:lineRule="auto"/>
        <w:ind w:firstLine="720"/>
        <w:textAlignment w:val="auto"/>
        <w:rPr>
          <w:rFonts w:ascii="Arial" w:hAnsi="Arial" w:cs="Arial"/>
          <w:szCs w:val="24"/>
        </w:rPr>
      </w:pPr>
      <w:r w:rsidRPr="00C84998">
        <w:rPr>
          <w:rFonts w:ascii="Arial" w:hAnsi="Arial" w:cs="Arial"/>
          <w:szCs w:val="24"/>
        </w:rPr>
        <w:lastRenderedPageBreak/>
        <w:t xml:space="preserve">Provide </w:t>
      </w:r>
      <w:r w:rsidR="00425584" w:rsidRPr="00C84998">
        <w:rPr>
          <w:rFonts w:ascii="Arial" w:hAnsi="Arial" w:cs="Arial"/>
          <w:szCs w:val="24"/>
        </w:rPr>
        <w:t xml:space="preserve">expert </w:t>
      </w:r>
      <w:r w:rsidRPr="00C84998">
        <w:rPr>
          <w:rFonts w:ascii="Arial" w:hAnsi="Arial" w:cs="Arial"/>
          <w:szCs w:val="24"/>
        </w:rPr>
        <w:t xml:space="preserve">advice, support guidance and signposting on all </w:t>
      </w:r>
      <w:r w:rsidR="007C5E97">
        <w:rPr>
          <w:rFonts w:ascii="Arial" w:hAnsi="Arial" w:cs="Arial"/>
          <w:szCs w:val="24"/>
        </w:rPr>
        <w:t>C</w:t>
      </w:r>
      <w:r w:rsidRPr="00C84998">
        <w:rPr>
          <w:rFonts w:ascii="Arial" w:hAnsi="Arial" w:cs="Arial"/>
          <w:szCs w:val="24"/>
        </w:rPr>
        <w:t>ouncil services</w:t>
      </w:r>
      <w:r w:rsidR="00C84998">
        <w:rPr>
          <w:rFonts w:ascii="Arial" w:hAnsi="Arial" w:cs="Arial"/>
          <w:szCs w:val="24"/>
        </w:rPr>
        <w:t xml:space="preserve">. </w:t>
      </w:r>
    </w:p>
    <w:p w14:paraId="65623A8C" w14:textId="5340D9B4" w:rsidR="003A55C0" w:rsidRPr="00C84998" w:rsidRDefault="003A55C0" w:rsidP="00C84998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hAnsi="Arial" w:cs="Arial"/>
          <w:szCs w:val="24"/>
        </w:rPr>
      </w:pPr>
      <w:r w:rsidRPr="00C84998">
        <w:rPr>
          <w:rFonts w:ascii="Arial" w:hAnsi="Arial" w:cs="Arial"/>
          <w:szCs w:val="24"/>
        </w:rPr>
        <w:t xml:space="preserve">Engage with initiatives that improve service delivery performance and efficiency as </w:t>
      </w:r>
      <w:proofErr w:type="gramStart"/>
      <w:r w:rsidRPr="00C84998">
        <w:rPr>
          <w:rFonts w:ascii="Arial" w:hAnsi="Arial" w:cs="Arial"/>
          <w:szCs w:val="24"/>
        </w:rPr>
        <w:t>set  out</w:t>
      </w:r>
      <w:proofErr w:type="gramEnd"/>
      <w:r w:rsidRPr="00C84998">
        <w:rPr>
          <w:rFonts w:ascii="Arial" w:hAnsi="Arial" w:cs="Arial"/>
          <w:szCs w:val="24"/>
        </w:rPr>
        <w:t xml:space="preserve"> in the Customer </w:t>
      </w:r>
      <w:r w:rsidR="00B82817" w:rsidRPr="00C84998">
        <w:rPr>
          <w:rFonts w:ascii="Arial" w:hAnsi="Arial" w:cs="Arial"/>
          <w:szCs w:val="24"/>
        </w:rPr>
        <w:t xml:space="preserve">First and </w:t>
      </w:r>
      <w:r w:rsidR="00E7601C" w:rsidRPr="00C84998">
        <w:rPr>
          <w:rFonts w:ascii="Arial" w:hAnsi="Arial" w:cs="Arial"/>
          <w:szCs w:val="24"/>
        </w:rPr>
        <w:t>Digital</w:t>
      </w:r>
      <w:r w:rsidR="00B82817" w:rsidRPr="00C84998">
        <w:rPr>
          <w:rFonts w:ascii="Arial" w:hAnsi="Arial" w:cs="Arial"/>
          <w:szCs w:val="24"/>
        </w:rPr>
        <w:t xml:space="preserve"> Transformation</w:t>
      </w:r>
      <w:r w:rsidR="00E7601C" w:rsidRPr="00C84998">
        <w:rPr>
          <w:rFonts w:ascii="Arial" w:hAnsi="Arial" w:cs="Arial"/>
          <w:szCs w:val="24"/>
        </w:rPr>
        <w:t xml:space="preserve"> </w:t>
      </w:r>
      <w:r w:rsidRPr="00C84998">
        <w:rPr>
          <w:rFonts w:ascii="Arial" w:hAnsi="Arial" w:cs="Arial"/>
          <w:szCs w:val="24"/>
        </w:rPr>
        <w:t>Strateg</w:t>
      </w:r>
      <w:r w:rsidR="00E7601C" w:rsidRPr="00C84998">
        <w:rPr>
          <w:rFonts w:ascii="Arial" w:hAnsi="Arial" w:cs="Arial"/>
          <w:szCs w:val="24"/>
        </w:rPr>
        <w:t>ies</w:t>
      </w:r>
      <w:r w:rsidR="00C84998">
        <w:rPr>
          <w:rFonts w:ascii="Arial" w:hAnsi="Arial" w:cs="Arial"/>
          <w:szCs w:val="24"/>
        </w:rPr>
        <w:t xml:space="preserve">. </w:t>
      </w:r>
    </w:p>
    <w:p w14:paraId="046D0593" w14:textId="2E17406D" w:rsidR="003A55C0" w:rsidRPr="00C84998" w:rsidRDefault="003A55C0" w:rsidP="00C84998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hAnsi="Arial" w:cs="Arial"/>
          <w:szCs w:val="24"/>
        </w:rPr>
      </w:pPr>
      <w:r w:rsidRPr="00C84998">
        <w:rPr>
          <w:rFonts w:ascii="Arial" w:hAnsi="Arial" w:cs="Arial"/>
          <w:szCs w:val="24"/>
        </w:rPr>
        <w:t>Collaborate in the implementation of, and training in any new assigned services moved into Customer Services</w:t>
      </w:r>
      <w:r w:rsidR="00E7601C" w:rsidRPr="00C84998">
        <w:rPr>
          <w:rFonts w:ascii="Arial" w:hAnsi="Arial" w:cs="Arial"/>
          <w:szCs w:val="24"/>
        </w:rPr>
        <w:t xml:space="preserve"> and through the </w:t>
      </w:r>
      <w:r w:rsidR="00DD34B9" w:rsidRPr="00C84998">
        <w:rPr>
          <w:rFonts w:ascii="Arial" w:hAnsi="Arial" w:cs="Arial"/>
          <w:szCs w:val="24"/>
        </w:rPr>
        <w:t xml:space="preserve">telephony, </w:t>
      </w:r>
      <w:proofErr w:type="gramStart"/>
      <w:r w:rsidR="00E7601C" w:rsidRPr="00C84998">
        <w:rPr>
          <w:rFonts w:ascii="Arial" w:hAnsi="Arial" w:cs="Arial"/>
          <w:szCs w:val="24"/>
        </w:rPr>
        <w:t>website</w:t>
      </w:r>
      <w:proofErr w:type="gramEnd"/>
      <w:r w:rsidR="00E7601C" w:rsidRPr="00C84998">
        <w:rPr>
          <w:rFonts w:ascii="Arial" w:hAnsi="Arial" w:cs="Arial"/>
          <w:szCs w:val="24"/>
        </w:rPr>
        <w:t xml:space="preserve"> and CRM systems.</w:t>
      </w:r>
    </w:p>
    <w:p w14:paraId="607254CA" w14:textId="77777777" w:rsidR="00C84998" w:rsidRPr="00E64FE5" w:rsidRDefault="00C84998" w:rsidP="003A55C0">
      <w:pPr>
        <w:pStyle w:val="ListParagraph"/>
        <w:ind w:left="1080"/>
        <w:rPr>
          <w:rFonts w:ascii="Arial" w:hAnsi="Arial" w:cs="Arial"/>
          <w:szCs w:val="24"/>
        </w:rPr>
      </w:pPr>
    </w:p>
    <w:p w14:paraId="4D87415F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MAIN DUTIES OF THE POST</w:t>
      </w:r>
    </w:p>
    <w:p w14:paraId="7E93BEEA" w14:textId="79484B7E" w:rsidR="00376FB8" w:rsidRPr="005C7A4E" w:rsidRDefault="00C61EE8" w:rsidP="005C7A4E">
      <w:pPr>
        <w:pStyle w:val="ListParagraph"/>
        <w:numPr>
          <w:ilvl w:val="0"/>
          <w:numId w:val="30"/>
        </w:numPr>
        <w:rPr>
          <w:rFonts w:ascii="Arial" w:hAnsi="Arial" w:cs="Arial"/>
          <w:color w:val="1F1F1F"/>
          <w:lang w:eastAsia="en-GB"/>
        </w:rPr>
      </w:pPr>
      <w:r w:rsidRPr="005C7A4E">
        <w:rPr>
          <w:rFonts w:ascii="Arial" w:hAnsi="Arial" w:cs="Arial"/>
          <w:color w:val="1F1F1F"/>
          <w:lang w:eastAsia="en-GB"/>
        </w:rPr>
        <w:t xml:space="preserve">Provide reports and analytics on CRM and website data. This information will </w:t>
      </w:r>
      <w:proofErr w:type="gramStart"/>
      <w:r w:rsidRPr="005C7A4E">
        <w:rPr>
          <w:rFonts w:ascii="Arial" w:hAnsi="Arial" w:cs="Arial"/>
          <w:color w:val="1F1F1F"/>
          <w:lang w:eastAsia="en-GB"/>
        </w:rPr>
        <w:t>be used</w:t>
      </w:r>
      <w:proofErr w:type="gramEnd"/>
      <w:r w:rsidRPr="005C7A4E">
        <w:rPr>
          <w:rFonts w:ascii="Arial" w:hAnsi="Arial" w:cs="Arial"/>
          <w:color w:val="1F1F1F"/>
          <w:lang w:eastAsia="en-GB"/>
        </w:rPr>
        <w:t xml:space="preserve"> to track the performance of the CRM system, identify trends, and make decisions about how to improve the system and services that are built within it.</w:t>
      </w:r>
    </w:p>
    <w:p w14:paraId="5B681A01" w14:textId="0211092B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Investigate and identify customers’ needs and req</w:t>
      </w:r>
      <w:r>
        <w:rPr>
          <w:rFonts w:ascii="Arial" w:hAnsi="Arial" w:cs="Arial"/>
          <w:szCs w:val="24"/>
        </w:rPr>
        <w:t>uirements and aim to resolve the majority</w:t>
      </w:r>
      <w:r w:rsidRPr="00303CFF">
        <w:rPr>
          <w:rFonts w:ascii="Arial" w:hAnsi="Arial" w:cs="Arial"/>
          <w:szCs w:val="24"/>
        </w:rPr>
        <w:t xml:space="preserve"> of their enquiries without onward referral by </w:t>
      </w:r>
      <w:r w:rsidR="00E7601C">
        <w:rPr>
          <w:rFonts w:ascii="Arial" w:hAnsi="Arial" w:cs="Arial"/>
          <w:szCs w:val="24"/>
        </w:rPr>
        <w:t xml:space="preserve">analysing </w:t>
      </w:r>
      <w:r w:rsidRPr="00303CFF">
        <w:rPr>
          <w:rFonts w:ascii="Arial" w:hAnsi="Arial" w:cs="Arial"/>
          <w:szCs w:val="24"/>
        </w:rPr>
        <w:t xml:space="preserve">processing as </w:t>
      </w:r>
      <w:proofErr w:type="gramStart"/>
      <w:r w:rsidRPr="00303CFF">
        <w:rPr>
          <w:rFonts w:ascii="Arial" w:hAnsi="Arial" w:cs="Arial"/>
          <w:szCs w:val="24"/>
        </w:rPr>
        <w:t>required</w:t>
      </w:r>
      <w:proofErr w:type="gramEnd"/>
    </w:p>
    <w:p w14:paraId="66931A55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 xml:space="preserve">Ensure all customer interactions are managed and resolved in an efficient and timely manner, managing customer expectations regarding timescales, resolution and </w:t>
      </w:r>
      <w:proofErr w:type="gramStart"/>
      <w:r w:rsidRPr="00303CFF">
        <w:rPr>
          <w:rFonts w:ascii="Arial" w:hAnsi="Arial" w:cs="Arial"/>
          <w:szCs w:val="24"/>
        </w:rPr>
        <w:t>fulfilment</w:t>
      </w:r>
      <w:proofErr w:type="gramEnd"/>
    </w:p>
    <w:p w14:paraId="3466124F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 xml:space="preserve">Ensure all customer interactions and procedures comply with agreed codes of working practice and are carried out to the required quality </w:t>
      </w:r>
      <w:proofErr w:type="gramStart"/>
      <w:r w:rsidRPr="00303CFF">
        <w:rPr>
          <w:rFonts w:ascii="Arial" w:hAnsi="Arial" w:cs="Arial"/>
          <w:szCs w:val="24"/>
        </w:rPr>
        <w:t>standard</w:t>
      </w:r>
      <w:proofErr w:type="gramEnd"/>
    </w:p>
    <w:p w14:paraId="266A9B60" w14:textId="72CC06F4" w:rsidR="008F3CC8" w:rsidRDefault="008F3CC8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Attend external stakeholder meetings on Customer </w:t>
      </w:r>
      <w:r w:rsidR="000322BD">
        <w:rPr>
          <w:rFonts w:ascii="Arial" w:hAnsi="Arial" w:cs="Arial"/>
          <w:szCs w:val="24"/>
        </w:rPr>
        <w:t xml:space="preserve">Engagement </w:t>
      </w:r>
      <w:r>
        <w:rPr>
          <w:rFonts w:ascii="Arial" w:hAnsi="Arial" w:cs="Arial"/>
          <w:szCs w:val="24"/>
        </w:rPr>
        <w:t xml:space="preserve">as </w:t>
      </w:r>
      <w:proofErr w:type="gramStart"/>
      <w:r>
        <w:rPr>
          <w:rFonts w:ascii="Arial" w:hAnsi="Arial" w:cs="Arial"/>
          <w:szCs w:val="24"/>
        </w:rPr>
        <w:t>required</w:t>
      </w:r>
      <w:proofErr w:type="gramEnd"/>
    </w:p>
    <w:p w14:paraId="7ED1731C" w14:textId="77777777" w:rsidR="000322BD" w:rsidRDefault="003A55C0" w:rsidP="00817ECC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0322BD">
        <w:rPr>
          <w:rFonts w:ascii="Arial" w:hAnsi="Arial" w:cs="Arial"/>
          <w:szCs w:val="24"/>
        </w:rPr>
        <w:t xml:space="preserve">Ensure customer rights are safeguarded, including </w:t>
      </w:r>
      <w:r w:rsidR="000322BD" w:rsidRPr="000322BD">
        <w:rPr>
          <w:rFonts w:ascii="Arial" w:hAnsi="Arial" w:cs="Arial"/>
          <w:szCs w:val="24"/>
        </w:rPr>
        <w:t>Data Privacy Impact Assessments (DPIA)</w:t>
      </w:r>
      <w:r w:rsidRPr="000322BD">
        <w:rPr>
          <w:rFonts w:ascii="Arial" w:hAnsi="Arial" w:cs="Arial"/>
          <w:szCs w:val="24"/>
        </w:rPr>
        <w:t xml:space="preserve"> and </w:t>
      </w:r>
      <w:r w:rsidR="000322BD" w:rsidRPr="000322BD">
        <w:rPr>
          <w:rFonts w:ascii="Arial" w:hAnsi="Arial" w:cs="Arial"/>
          <w:szCs w:val="24"/>
        </w:rPr>
        <w:t xml:space="preserve">data retention </w:t>
      </w:r>
      <w:proofErr w:type="gramStart"/>
      <w:r w:rsidR="000322BD" w:rsidRPr="000322BD">
        <w:rPr>
          <w:rFonts w:ascii="Arial" w:hAnsi="Arial" w:cs="Arial"/>
          <w:szCs w:val="24"/>
        </w:rPr>
        <w:t>policies</w:t>
      </w:r>
      <w:proofErr w:type="gramEnd"/>
      <w:r w:rsidRPr="000322BD">
        <w:rPr>
          <w:rFonts w:ascii="Arial" w:hAnsi="Arial" w:cs="Arial"/>
          <w:szCs w:val="24"/>
        </w:rPr>
        <w:tab/>
      </w:r>
    </w:p>
    <w:p w14:paraId="221C62ED" w14:textId="77777777" w:rsidR="000F0AC9" w:rsidRPr="000F0AC9" w:rsidRDefault="000F0AC9" w:rsidP="000F0AC9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0F0AC9">
        <w:rPr>
          <w:rFonts w:ascii="Arial" w:hAnsi="Arial" w:cs="Arial"/>
          <w:szCs w:val="24"/>
        </w:rPr>
        <w:t xml:space="preserve">Troubleshooting online customer issues </w:t>
      </w:r>
      <w:proofErr w:type="gramStart"/>
      <w:r w:rsidRPr="000F0AC9">
        <w:rPr>
          <w:rFonts w:ascii="Arial" w:hAnsi="Arial" w:cs="Arial"/>
          <w:szCs w:val="24"/>
        </w:rPr>
        <w:t>including but not limited to</w:t>
      </w:r>
      <w:proofErr w:type="gramEnd"/>
      <w:r w:rsidRPr="000F0AC9">
        <w:rPr>
          <w:rFonts w:ascii="Arial" w:hAnsi="Arial" w:cs="Arial"/>
          <w:szCs w:val="24"/>
        </w:rPr>
        <w:t xml:space="preserve"> online service and OneAccount. </w:t>
      </w:r>
    </w:p>
    <w:p w14:paraId="03C08909" w14:textId="77777777" w:rsidR="000F0AC9" w:rsidRPr="000F0AC9" w:rsidRDefault="000F0AC9" w:rsidP="000F0AC9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0F0AC9">
        <w:rPr>
          <w:rFonts w:ascii="Arial" w:hAnsi="Arial" w:cs="Arial"/>
          <w:szCs w:val="24"/>
        </w:rPr>
        <w:t xml:space="preserve">Analysis of customer contact and insight to identify root cause for demand to feed into product, </w:t>
      </w:r>
      <w:proofErr w:type="gramStart"/>
      <w:r w:rsidRPr="000F0AC9">
        <w:rPr>
          <w:rFonts w:ascii="Arial" w:hAnsi="Arial" w:cs="Arial"/>
          <w:szCs w:val="24"/>
        </w:rPr>
        <w:t>content</w:t>
      </w:r>
      <w:proofErr w:type="gramEnd"/>
      <w:r w:rsidRPr="000F0AC9">
        <w:rPr>
          <w:rFonts w:ascii="Arial" w:hAnsi="Arial" w:cs="Arial"/>
          <w:szCs w:val="24"/>
        </w:rPr>
        <w:t xml:space="preserve"> and customer experience improvements.</w:t>
      </w:r>
    </w:p>
    <w:p w14:paraId="55000B2D" w14:textId="77777777" w:rsidR="000F0AC9" w:rsidRPr="000F0AC9" w:rsidRDefault="000F0AC9" w:rsidP="000F0AC9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0F0AC9">
        <w:rPr>
          <w:rFonts w:ascii="Arial" w:hAnsi="Arial" w:cs="Arial"/>
          <w:szCs w:val="24"/>
        </w:rPr>
        <w:t xml:space="preserve">Analysing and responding to customer feedback from the website feedback module to feed into online customer service improvements. </w:t>
      </w:r>
    </w:p>
    <w:p w14:paraId="45E781BF" w14:textId="7CCAF3C6" w:rsidR="001F08E1" w:rsidRPr="007C5E97" w:rsidRDefault="000F0AC9" w:rsidP="007C5E9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1F08E1">
        <w:rPr>
          <w:rFonts w:ascii="Arial" w:hAnsi="Arial" w:cs="Arial"/>
          <w:szCs w:val="24"/>
        </w:rPr>
        <w:t xml:space="preserve">Provide training and support to </w:t>
      </w:r>
      <w:r w:rsidR="001F08E1" w:rsidRPr="001F08E1">
        <w:rPr>
          <w:rFonts w:ascii="Arial" w:hAnsi="Arial" w:cs="Arial"/>
          <w:szCs w:val="24"/>
        </w:rPr>
        <w:t xml:space="preserve">service areas to ensure that the content of the website remains consistent, </w:t>
      </w:r>
      <w:proofErr w:type="gramStart"/>
      <w:r w:rsidR="001F08E1" w:rsidRPr="001F08E1">
        <w:rPr>
          <w:rFonts w:ascii="Arial" w:hAnsi="Arial" w:cs="Arial"/>
          <w:szCs w:val="24"/>
        </w:rPr>
        <w:t>informative</w:t>
      </w:r>
      <w:proofErr w:type="gramEnd"/>
      <w:r w:rsidR="001F08E1" w:rsidRPr="001F08E1">
        <w:rPr>
          <w:rFonts w:ascii="Arial" w:hAnsi="Arial" w:cs="Arial"/>
          <w:szCs w:val="24"/>
        </w:rPr>
        <w:t xml:space="preserve"> and compliant. </w:t>
      </w:r>
    </w:p>
    <w:p w14:paraId="10FEC7A6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303CFF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>Communication and Technology</w:t>
      </w:r>
    </w:p>
    <w:p w14:paraId="745BFC2B" w14:textId="6559318C" w:rsidR="008D1EBD" w:rsidRPr="008D1EBD" w:rsidRDefault="00D70DB5" w:rsidP="008D1EB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Use</w:t>
      </w:r>
      <w:r w:rsidR="003A55C0" w:rsidRPr="0051235B">
        <w:rPr>
          <w:rFonts w:ascii="Arial" w:hAnsi="Arial" w:cs="Arial"/>
          <w:szCs w:val="24"/>
        </w:rPr>
        <w:t xml:space="preserve"> all relevant council and partner ICT systems effectively ensuring databases and information systems are updated accurately and appropriately</w:t>
      </w:r>
      <w:proofErr w:type="gramStart"/>
      <w:r w:rsidR="003A55C0" w:rsidRPr="0051235B">
        <w:rPr>
          <w:rFonts w:ascii="Arial" w:hAnsi="Arial" w:cs="Arial"/>
          <w:szCs w:val="24"/>
        </w:rPr>
        <w:t xml:space="preserve">.  </w:t>
      </w:r>
      <w:proofErr w:type="gramEnd"/>
      <w:r w:rsidR="003A55C0" w:rsidRPr="0051235B">
        <w:rPr>
          <w:rFonts w:ascii="Arial" w:hAnsi="Arial" w:cs="Arial"/>
          <w:szCs w:val="24"/>
        </w:rPr>
        <w:t xml:space="preserve">Maintain records, </w:t>
      </w:r>
      <w:proofErr w:type="gramStart"/>
      <w:r w:rsidR="003A55C0" w:rsidRPr="0051235B">
        <w:rPr>
          <w:rFonts w:ascii="Arial" w:hAnsi="Arial" w:cs="Arial"/>
          <w:szCs w:val="24"/>
        </w:rPr>
        <w:t>files</w:t>
      </w:r>
      <w:proofErr w:type="gramEnd"/>
      <w:r w:rsidR="003A55C0" w:rsidRPr="0051235B">
        <w:rPr>
          <w:rFonts w:ascii="Arial" w:hAnsi="Arial" w:cs="Arial"/>
          <w:szCs w:val="24"/>
        </w:rPr>
        <w:t xml:space="preserve"> and statistical information</w:t>
      </w:r>
      <w:r w:rsidR="008D1EBD">
        <w:rPr>
          <w:rFonts w:ascii="Arial" w:hAnsi="Arial" w:cs="Arial"/>
          <w:szCs w:val="24"/>
        </w:rPr>
        <w:t xml:space="preserve">. </w:t>
      </w:r>
    </w:p>
    <w:p w14:paraId="505A2833" w14:textId="4A12C426" w:rsidR="008D1EBD" w:rsidRPr="008D1EBD" w:rsidRDefault="003A55C0" w:rsidP="008D1EB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Process and authorise transactions using appropriate </w:t>
      </w:r>
      <w:proofErr w:type="gramStart"/>
      <w:r w:rsidRPr="0051235B">
        <w:rPr>
          <w:rFonts w:ascii="Arial" w:hAnsi="Arial" w:cs="Arial"/>
          <w:szCs w:val="24"/>
        </w:rPr>
        <w:t>computer based</w:t>
      </w:r>
      <w:proofErr w:type="gramEnd"/>
      <w:r w:rsidRPr="0051235B">
        <w:rPr>
          <w:rFonts w:ascii="Arial" w:hAnsi="Arial" w:cs="Arial"/>
          <w:szCs w:val="24"/>
        </w:rPr>
        <w:t xml:space="preserve"> information systems and customer relationship management databases</w:t>
      </w:r>
      <w:r w:rsidR="008D1EBD">
        <w:rPr>
          <w:rFonts w:ascii="Arial" w:hAnsi="Arial" w:cs="Arial"/>
          <w:szCs w:val="24"/>
        </w:rPr>
        <w:t xml:space="preserve">. </w:t>
      </w:r>
    </w:p>
    <w:p w14:paraId="5C563410" w14:textId="69728608" w:rsidR="00C61EE8" w:rsidRDefault="00C61EE8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color w:val="1F1F1F"/>
          <w:lang w:eastAsia="en-GB"/>
        </w:rPr>
        <w:t>Manage the C</w:t>
      </w:r>
      <w:r w:rsidR="001F08E1">
        <w:rPr>
          <w:rFonts w:ascii="Arial" w:hAnsi="Arial" w:cs="Arial"/>
          <w:color w:val="1F1F1F"/>
          <w:lang w:eastAsia="en-GB"/>
        </w:rPr>
        <w:t>MS</w:t>
      </w:r>
      <w:r>
        <w:rPr>
          <w:rFonts w:ascii="Arial" w:hAnsi="Arial" w:cs="Arial"/>
          <w:color w:val="1F1F1F"/>
          <w:lang w:eastAsia="en-GB"/>
        </w:rPr>
        <w:t xml:space="preserve"> data, this includes tasks such as cleaning and validating data, ensuring that data is accurate and up to </w:t>
      </w:r>
      <w:proofErr w:type="gramStart"/>
      <w:r>
        <w:rPr>
          <w:rFonts w:ascii="Arial" w:hAnsi="Arial" w:cs="Arial"/>
          <w:color w:val="1F1F1F"/>
          <w:lang w:eastAsia="en-GB"/>
        </w:rPr>
        <w:t>date</w:t>
      </w:r>
      <w:proofErr w:type="gramEnd"/>
    </w:p>
    <w:p w14:paraId="7D9C9439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Report to the data owner any discrepancies in the information systems or where additional information or advice is </w:t>
      </w:r>
      <w:proofErr w:type="gramStart"/>
      <w:r w:rsidRPr="0051235B">
        <w:rPr>
          <w:rFonts w:ascii="Arial" w:hAnsi="Arial" w:cs="Arial"/>
          <w:szCs w:val="24"/>
        </w:rPr>
        <w:t>needed</w:t>
      </w:r>
      <w:proofErr w:type="gramEnd"/>
    </w:p>
    <w:p w14:paraId="7AEF3A13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Identify quickly where on-line advice is not readily available</w:t>
      </w:r>
      <w:r>
        <w:rPr>
          <w:rFonts w:ascii="Arial" w:hAnsi="Arial" w:cs="Arial"/>
          <w:szCs w:val="24"/>
        </w:rPr>
        <w:t>,</w:t>
      </w:r>
      <w:r w:rsidRPr="0051235B">
        <w:rPr>
          <w:rFonts w:ascii="Arial" w:hAnsi="Arial" w:cs="Arial"/>
          <w:szCs w:val="24"/>
        </w:rPr>
        <w:t xml:space="preserve"> re-direct customers appropriately and instigate a remedy with the data owner/</w:t>
      </w:r>
      <w:proofErr w:type="gramStart"/>
      <w:r w:rsidRPr="0051235B">
        <w:rPr>
          <w:rFonts w:ascii="Arial" w:hAnsi="Arial" w:cs="Arial"/>
          <w:szCs w:val="24"/>
        </w:rPr>
        <w:t>author</w:t>
      </w:r>
      <w:proofErr w:type="gramEnd"/>
    </w:p>
    <w:p w14:paraId="4693F658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Maintain strict confidentiality at all times and adhere to Data Protection legislation and service guidelines on the use of </w:t>
      </w:r>
      <w:proofErr w:type="gramStart"/>
      <w:r w:rsidRPr="0051235B">
        <w:rPr>
          <w:rFonts w:ascii="Arial" w:hAnsi="Arial" w:cs="Arial"/>
          <w:szCs w:val="24"/>
        </w:rPr>
        <w:t>data</w:t>
      </w:r>
      <w:proofErr w:type="gramEnd"/>
    </w:p>
    <w:p w14:paraId="49253E4E" w14:textId="72B5ED68" w:rsidR="000322BD" w:rsidRDefault="000322BD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0322BD">
        <w:rPr>
          <w:rFonts w:ascii="Arial" w:hAnsi="Arial" w:cs="Arial"/>
          <w:szCs w:val="24"/>
        </w:rPr>
        <w:lastRenderedPageBreak/>
        <w:t xml:space="preserve">Assist with testing online service prototypes within the team and ensure that all interactions and user journeys across our websites and services are </w:t>
      </w:r>
      <w:proofErr w:type="gramStart"/>
      <w:r w:rsidRPr="000322BD">
        <w:rPr>
          <w:rFonts w:ascii="Arial" w:hAnsi="Arial" w:cs="Arial"/>
          <w:szCs w:val="24"/>
        </w:rPr>
        <w:t>consistent</w:t>
      </w:r>
      <w:proofErr w:type="gramEnd"/>
    </w:p>
    <w:p w14:paraId="7D84A996" w14:textId="77777777" w:rsidR="00B7222C" w:rsidRPr="00B7222C" w:rsidRDefault="00B7222C" w:rsidP="00B7222C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B7222C">
        <w:rPr>
          <w:rFonts w:ascii="Arial" w:hAnsi="Arial" w:cs="Arial"/>
          <w:szCs w:val="24"/>
        </w:rPr>
        <w:t>Demonstrable data-driven mindset and an aptitude for technology: experience of understanding and deploying tools, technologies and data that help the council deliver, manage, measure, and improve customer experience.</w:t>
      </w:r>
    </w:p>
    <w:p w14:paraId="0CE8DB84" w14:textId="473E7373" w:rsidR="00B7222C" w:rsidRPr="00B7222C" w:rsidRDefault="00B7222C" w:rsidP="00B7222C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Assist in the p</w:t>
      </w:r>
      <w:r w:rsidRPr="00B7222C">
        <w:rPr>
          <w:rFonts w:ascii="Arial" w:hAnsi="Arial" w:cs="Arial"/>
          <w:szCs w:val="24"/>
        </w:rPr>
        <w:t>repar</w:t>
      </w:r>
      <w:r>
        <w:rPr>
          <w:rFonts w:ascii="Arial" w:hAnsi="Arial" w:cs="Arial"/>
          <w:szCs w:val="24"/>
        </w:rPr>
        <w:t xml:space="preserve">ation </w:t>
      </w:r>
      <w:r w:rsidRPr="00B7222C">
        <w:rPr>
          <w:rFonts w:ascii="Arial" w:hAnsi="Arial" w:cs="Arial"/>
          <w:szCs w:val="24"/>
        </w:rPr>
        <w:t xml:space="preserve">and </w:t>
      </w:r>
      <w:r>
        <w:rPr>
          <w:rFonts w:ascii="Arial" w:hAnsi="Arial" w:cs="Arial"/>
          <w:szCs w:val="24"/>
        </w:rPr>
        <w:t xml:space="preserve">delivery of </w:t>
      </w:r>
      <w:r w:rsidRPr="00B7222C">
        <w:rPr>
          <w:rFonts w:ascii="Arial" w:hAnsi="Arial" w:cs="Arial"/>
          <w:szCs w:val="24"/>
        </w:rPr>
        <w:t xml:space="preserve">service review workshops to inform requirements gathering and the design and development of online Council services. </w:t>
      </w:r>
    </w:p>
    <w:p w14:paraId="35DB2A9C" w14:textId="45ECE9B4" w:rsidR="005B7159" w:rsidRPr="002361F4" w:rsidRDefault="001A463A" w:rsidP="005B715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</w:t>
      </w:r>
      <w:r w:rsidR="00B7222C" w:rsidRPr="00B7222C">
        <w:rPr>
          <w:rFonts w:ascii="Arial" w:hAnsi="Arial" w:cs="Arial"/>
          <w:szCs w:val="24"/>
        </w:rPr>
        <w:t xml:space="preserve">sure a consistent approach to the customer journey across </w:t>
      </w:r>
      <w:r>
        <w:rPr>
          <w:rFonts w:ascii="Arial" w:hAnsi="Arial" w:cs="Arial"/>
          <w:szCs w:val="24"/>
        </w:rPr>
        <w:t xml:space="preserve">all </w:t>
      </w:r>
      <w:r w:rsidR="00B7222C" w:rsidRPr="00B7222C">
        <w:rPr>
          <w:rFonts w:ascii="Arial" w:hAnsi="Arial" w:cs="Arial"/>
          <w:szCs w:val="24"/>
        </w:rPr>
        <w:t xml:space="preserve">council processes and use customer focused language in all our </w:t>
      </w:r>
      <w:proofErr w:type="gramStart"/>
      <w:r w:rsidR="00B7222C" w:rsidRPr="00B7222C">
        <w:rPr>
          <w:rFonts w:ascii="Arial" w:hAnsi="Arial" w:cs="Arial"/>
          <w:szCs w:val="24"/>
        </w:rPr>
        <w:t>communication</w:t>
      </w:r>
      <w:proofErr w:type="gramEnd"/>
    </w:p>
    <w:p w14:paraId="355E6928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51235B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 xml:space="preserve">Contributing As Part </w:t>
      </w:r>
      <w:r>
        <w:rPr>
          <w:rFonts w:ascii="Arial" w:hAnsi="Arial" w:cs="Arial"/>
          <w:b/>
          <w:szCs w:val="24"/>
        </w:rPr>
        <w:t>o</w:t>
      </w:r>
      <w:r w:rsidRPr="0051235B">
        <w:rPr>
          <w:rFonts w:ascii="Arial" w:hAnsi="Arial" w:cs="Arial"/>
          <w:b/>
          <w:szCs w:val="24"/>
        </w:rPr>
        <w:t xml:space="preserve">f </w:t>
      </w:r>
      <w:proofErr w:type="gramStart"/>
      <w:r w:rsidRPr="0051235B">
        <w:rPr>
          <w:rFonts w:ascii="Arial" w:hAnsi="Arial" w:cs="Arial"/>
          <w:b/>
          <w:szCs w:val="24"/>
        </w:rPr>
        <w:t>A</w:t>
      </w:r>
      <w:proofErr w:type="gramEnd"/>
      <w:r w:rsidRPr="0051235B">
        <w:rPr>
          <w:rFonts w:ascii="Arial" w:hAnsi="Arial" w:cs="Arial"/>
          <w:b/>
          <w:szCs w:val="24"/>
        </w:rPr>
        <w:t xml:space="preserve"> Team</w:t>
      </w:r>
    </w:p>
    <w:p w14:paraId="01F4FF8C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Create a positive work environment that fosters team performance through own work and </w:t>
      </w:r>
      <w:proofErr w:type="gramStart"/>
      <w:r w:rsidRPr="0051235B">
        <w:rPr>
          <w:rFonts w:ascii="Arial" w:hAnsi="Arial" w:cs="Arial"/>
          <w:szCs w:val="24"/>
        </w:rPr>
        <w:t>behaviour</w:t>
      </w:r>
      <w:proofErr w:type="gramEnd"/>
    </w:p>
    <w:p w14:paraId="2EFC536F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Contribute to the delivery of team and service Key Performance Indicators</w:t>
      </w:r>
      <w:r>
        <w:rPr>
          <w:rFonts w:ascii="Arial" w:hAnsi="Arial" w:cs="Arial"/>
          <w:szCs w:val="24"/>
        </w:rPr>
        <w:t>.</w:t>
      </w:r>
      <w:r w:rsidRPr="0051235B">
        <w:rPr>
          <w:rFonts w:ascii="Arial" w:hAnsi="Arial" w:cs="Arial"/>
          <w:szCs w:val="24"/>
        </w:rPr>
        <w:t xml:space="preserve"> </w:t>
      </w:r>
    </w:p>
    <w:p w14:paraId="21199E4C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Proactively support colleagues, sharing knowledge and experiences and provide and mentoring to new Advisers to enable them to deliver an improved service to </w:t>
      </w:r>
      <w:proofErr w:type="gramStart"/>
      <w:r w:rsidRPr="0051235B">
        <w:rPr>
          <w:rFonts w:ascii="Arial" w:hAnsi="Arial" w:cs="Arial"/>
          <w:szCs w:val="24"/>
        </w:rPr>
        <w:t>customers</w:t>
      </w:r>
      <w:proofErr w:type="gramEnd"/>
    </w:p>
    <w:p w14:paraId="6EDA9356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Identify and disseminate good, consistent practice across the team, and recommend improvements that will improve service standards or the efficiency of the </w:t>
      </w:r>
      <w:proofErr w:type="gramStart"/>
      <w:r w:rsidRPr="0051235B">
        <w:rPr>
          <w:rFonts w:ascii="Arial" w:hAnsi="Arial" w:cs="Arial"/>
          <w:szCs w:val="24"/>
        </w:rPr>
        <w:t>team</w:t>
      </w:r>
      <w:proofErr w:type="gramEnd"/>
    </w:p>
    <w:p w14:paraId="52534041" w14:textId="77777777" w:rsidR="003A55C0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Engage and support the introduction of new processes and services into Customer Service</w:t>
      </w:r>
    </w:p>
    <w:p w14:paraId="4A44BFA1" w14:textId="72318855" w:rsidR="00396907" w:rsidRDefault="00396907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96907">
        <w:rPr>
          <w:rFonts w:ascii="Arial" w:hAnsi="Arial" w:cs="Arial"/>
          <w:szCs w:val="24"/>
        </w:rPr>
        <w:t xml:space="preserve">Ability to work flexibly and occasional out of </w:t>
      </w:r>
      <w:proofErr w:type="gramStart"/>
      <w:r w:rsidRPr="00396907">
        <w:rPr>
          <w:rFonts w:ascii="Arial" w:hAnsi="Arial" w:cs="Arial"/>
          <w:szCs w:val="24"/>
        </w:rPr>
        <w:t>hours</w:t>
      </w:r>
      <w:proofErr w:type="gramEnd"/>
    </w:p>
    <w:p w14:paraId="5ED4DABF" w14:textId="77777777" w:rsidR="003A55C0" w:rsidRDefault="003A55C0" w:rsidP="003A55C0">
      <w:pPr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General</w:t>
      </w:r>
    </w:p>
    <w:p w14:paraId="26D8C920" w14:textId="77777777" w:rsidR="003A55C0" w:rsidRPr="00BF4472" w:rsidRDefault="003A55C0" w:rsidP="003A55C0">
      <w:pPr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The above is a record of the main duties and responsibilities of this post at a given </w:t>
      </w:r>
      <w:proofErr w:type="gramStart"/>
      <w:r>
        <w:rPr>
          <w:rFonts w:ascii="Arial" w:hAnsi="Arial" w:cs="Arial"/>
          <w:i/>
          <w:szCs w:val="24"/>
        </w:rPr>
        <w:t>date .</w:t>
      </w:r>
      <w:proofErr w:type="gramEnd"/>
      <w:r>
        <w:rPr>
          <w:rFonts w:ascii="Arial" w:hAnsi="Arial" w:cs="Arial"/>
          <w:i/>
          <w:szCs w:val="24"/>
        </w:rPr>
        <w:t xml:space="preserve"> As necessary, following consultation, duties may change from time to time to meet the requirements of the service.</w:t>
      </w:r>
    </w:p>
    <w:p w14:paraId="65A88E24" w14:textId="77777777" w:rsidR="003A55C0" w:rsidRDefault="003A55C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5245"/>
        <w:gridCol w:w="1701"/>
        <w:gridCol w:w="1927"/>
      </w:tblGrid>
      <w:tr w:rsidR="003A55C0" w14:paraId="4D0C1B47" w14:textId="77777777" w:rsidTr="008F359A">
        <w:tc>
          <w:tcPr>
            <w:tcW w:w="7054" w:type="dxa"/>
            <w:gridSpan w:val="3"/>
            <w:vAlign w:val="bottom"/>
          </w:tcPr>
          <w:p w14:paraId="0E61D9CA" w14:textId="77777777" w:rsidR="003A55C0" w:rsidRDefault="003A55C0" w:rsidP="008F359A">
            <w:r>
              <w:rPr>
                <w:rFonts w:ascii="Arial" w:hAnsi="Arial" w:cs="Arial"/>
                <w:b/>
                <w:u w:val="single"/>
              </w:rPr>
              <w:lastRenderedPageBreak/>
              <w:t>PERSON SPECIFICATION</w:t>
            </w:r>
          </w:p>
        </w:tc>
        <w:tc>
          <w:tcPr>
            <w:tcW w:w="3628" w:type="dxa"/>
            <w:gridSpan w:val="2"/>
            <w:vAlign w:val="bottom"/>
          </w:tcPr>
          <w:p w14:paraId="5AECE4A3" w14:textId="77777777" w:rsidR="003A55C0" w:rsidRDefault="003A55C0" w:rsidP="008F359A">
            <w:pPr>
              <w:jc w:val="right"/>
            </w:pPr>
            <w:r w:rsidRPr="00C90068">
              <w:rPr>
                <w:rFonts w:ascii="MS Serif" w:hAnsi="MS Serif"/>
                <w:noProof/>
                <w:lang w:eastAsia="en-GB"/>
              </w:rPr>
              <w:drawing>
                <wp:inline distT="0" distB="0" distL="0" distR="0" wp14:anchorId="2BEC6A47" wp14:editId="739309FE">
                  <wp:extent cx="2147570" cy="499745"/>
                  <wp:effectExtent l="0" t="0" r="5080" b="0"/>
                  <wp:docPr id="2" name="Picture 3" descr="Z:\My Pictures\RBC Logo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My Pictures\RBC Logo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5C0" w14:paraId="602611AF" w14:textId="77777777" w:rsidTr="008F359A">
        <w:trPr>
          <w:trHeight w:val="567"/>
        </w:trPr>
        <w:tc>
          <w:tcPr>
            <w:tcW w:w="1526" w:type="dxa"/>
            <w:vAlign w:val="bottom"/>
          </w:tcPr>
          <w:p w14:paraId="647F595E" w14:textId="77777777" w:rsidR="003A55C0" w:rsidRPr="00B03FD0" w:rsidRDefault="003A55C0" w:rsidP="008F35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Post Name:</w:t>
            </w:r>
          </w:p>
        </w:tc>
        <w:tc>
          <w:tcPr>
            <w:tcW w:w="5528" w:type="dxa"/>
            <w:gridSpan w:val="2"/>
            <w:vAlign w:val="bottom"/>
          </w:tcPr>
          <w:p w14:paraId="04945E8B" w14:textId="36558287" w:rsidR="003A55C0" w:rsidRPr="00B03FD0" w:rsidRDefault="000322BD" w:rsidP="00766B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Customer</w:t>
            </w:r>
            <w:r w:rsidR="00C61EE8">
              <w:rPr>
                <w:rFonts w:ascii="Arial" w:hAnsi="Arial" w:cs="Arial"/>
                <w:sz w:val="22"/>
              </w:rPr>
              <w:t xml:space="preserve"> and Digital</w:t>
            </w:r>
            <w:r>
              <w:rPr>
                <w:rFonts w:ascii="Arial" w:hAnsi="Arial" w:cs="Arial"/>
                <w:sz w:val="22"/>
              </w:rPr>
              <w:t xml:space="preserve"> E</w:t>
            </w:r>
            <w:r w:rsidR="005B7159">
              <w:rPr>
                <w:rFonts w:ascii="Arial" w:hAnsi="Arial" w:cs="Arial"/>
                <w:sz w:val="22"/>
              </w:rPr>
              <w:t xml:space="preserve">xperience </w:t>
            </w:r>
            <w:r>
              <w:rPr>
                <w:rFonts w:ascii="Arial" w:hAnsi="Arial" w:cs="Arial"/>
                <w:sz w:val="22"/>
              </w:rPr>
              <w:t>Officer</w:t>
            </w:r>
            <w:r w:rsidR="003A55C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AFBA37B" w14:textId="77777777" w:rsidR="003A55C0" w:rsidRPr="00B03FD0" w:rsidRDefault="003A55C0" w:rsidP="008F359A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Post Number</w:t>
            </w:r>
            <w:r w:rsidRPr="00B03FD0">
              <w:rPr>
                <w:rFonts w:ascii="Arial" w:hAnsi="Arial" w:cs="Arial"/>
                <w:b/>
                <w:noProof/>
                <w:sz w:val="22"/>
              </w:rPr>
              <w:t>:</w:t>
            </w:r>
          </w:p>
        </w:tc>
        <w:tc>
          <w:tcPr>
            <w:tcW w:w="1927" w:type="dxa"/>
            <w:vAlign w:val="bottom"/>
          </w:tcPr>
          <w:p w14:paraId="32BB8D3C" w14:textId="351C7DB8" w:rsidR="003A55C0" w:rsidRPr="00B03FD0" w:rsidRDefault="007C5E97" w:rsidP="008F359A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szCs w:val="24"/>
              </w:rPr>
              <w:t>B2379</w:t>
            </w:r>
          </w:p>
        </w:tc>
      </w:tr>
      <w:tr w:rsidR="003A55C0" w14:paraId="7C32B8AB" w14:textId="77777777" w:rsidTr="008F359A">
        <w:trPr>
          <w:trHeight w:val="567"/>
        </w:trPr>
        <w:tc>
          <w:tcPr>
            <w:tcW w:w="1809" w:type="dxa"/>
            <w:gridSpan w:val="2"/>
            <w:vAlign w:val="bottom"/>
          </w:tcPr>
          <w:p w14:paraId="2F814D14" w14:textId="77777777" w:rsidR="003A55C0" w:rsidRPr="00B03FD0" w:rsidRDefault="003A55C0" w:rsidP="008F35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Completed By:</w:t>
            </w:r>
          </w:p>
        </w:tc>
        <w:tc>
          <w:tcPr>
            <w:tcW w:w="5245" w:type="dxa"/>
            <w:vAlign w:val="bottom"/>
          </w:tcPr>
          <w:p w14:paraId="0E76BE54" w14:textId="234D2B65" w:rsidR="003A55C0" w:rsidRPr="00B03FD0" w:rsidRDefault="007C5E97" w:rsidP="008F35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Linda Norman / </w:t>
            </w:r>
            <w:r w:rsidR="005B7159">
              <w:rPr>
                <w:rFonts w:ascii="Arial" w:hAnsi="Arial" w:cs="Arial"/>
                <w:sz w:val="22"/>
              </w:rPr>
              <w:t>Stephen Bowen</w:t>
            </w:r>
          </w:p>
        </w:tc>
        <w:tc>
          <w:tcPr>
            <w:tcW w:w="1701" w:type="dxa"/>
            <w:vAlign w:val="bottom"/>
          </w:tcPr>
          <w:p w14:paraId="7C70499E" w14:textId="77777777" w:rsidR="003A55C0" w:rsidRPr="00B03FD0" w:rsidRDefault="003A55C0" w:rsidP="008F359A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Date</w:t>
            </w:r>
            <w:r w:rsidRPr="00B03FD0">
              <w:rPr>
                <w:rFonts w:ascii="Arial" w:hAnsi="Arial" w:cs="Arial"/>
                <w:b/>
                <w:noProof/>
                <w:sz w:val="22"/>
              </w:rPr>
              <w:t>:</w:t>
            </w:r>
          </w:p>
        </w:tc>
        <w:tc>
          <w:tcPr>
            <w:tcW w:w="1927" w:type="dxa"/>
            <w:vAlign w:val="bottom"/>
          </w:tcPr>
          <w:p w14:paraId="7AC53FEF" w14:textId="214E9E65" w:rsidR="003A55C0" w:rsidRPr="00B03FD0" w:rsidRDefault="00F67A87" w:rsidP="008F359A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July</w:t>
            </w:r>
            <w:r w:rsidR="005B7159">
              <w:rPr>
                <w:rFonts w:ascii="Arial" w:hAnsi="Arial" w:cs="Arial"/>
                <w:noProof/>
                <w:sz w:val="22"/>
              </w:rPr>
              <w:t xml:space="preserve"> 24</w:t>
            </w:r>
          </w:p>
        </w:tc>
      </w:tr>
    </w:tbl>
    <w:p w14:paraId="40E37A46" w14:textId="77777777" w:rsidR="003A55C0" w:rsidRDefault="003A55C0" w:rsidP="003A5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9"/>
        <w:gridCol w:w="708"/>
        <w:gridCol w:w="707"/>
        <w:gridCol w:w="3437"/>
        <w:gridCol w:w="695"/>
        <w:gridCol w:w="683"/>
      </w:tblGrid>
      <w:tr w:rsidR="003A55C0" w14:paraId="38BCF0C8" w14:textId="77777777" w:rsidTr="000322BD">
        <w:tc>
          <w:tcPr>
            <w:tcW w:w="42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D69689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59EE12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4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0EFC63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F51F41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3A55C0" w14:paraId="7DAFD069" w14:textId="77777777" w:rsidTr="000322BD">
        <w:tc>
          <w:tcPr>
            <w:tcW w:w="42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36DFF4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E6F95E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F97C4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43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E220784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870441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BB1F62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3A55C0" w14:paraId="0D97E196" w14:textId="77777777" w:rsidTr="000322BD">
        <w:trPr>
          <w:trHeight w:val="283"/>
        </w:trPr>
        <w:tc>
          <w:tcPr>
            <w:tcW w:w="4209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5CDB35DE" w14:textId="77777777" w:rsidR="003A55C0" w:rsidRPr="0082572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726">
              <w:rPr>
                <w:rFonts w:ascii="Arial" w:hAnsi="Arial" w:cs="Arial"/>
                <w:b/>
                <w:sz w:val="22"/>
                <w:szCs w:val="22"/>
              </w:rPr>
              <w:t>Education &amp; Training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AE6AE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46FC6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4EAE67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855FD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CBB6ED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D82A9A0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6B5E2C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CAABD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300B8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366C5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E737F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55A1FC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532D1B4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B3CAB42" w14:textId="77777777" w:rsidR="003A55C0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825726">
              <w:rPr>
                <w:rFonts w:ascii="Arial" w:hAnsi="Arial" w:cs="Arial"/>
                <w:sz w:val="22"/>
                <w:szCs w:val="22"/>
              </w:rPr>
              <w:t>Good standard of numeracy and literacy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28D3EC" w14:textId="77777777" w:rsidR="00F81FA8" w:rsidRDefault="00F81FA8" w:rsidP="008F3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BD626" w14:textId="77777777" w:rsidR="000322BD" w:rsidRDefault="000322BD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B4BE6">
              <w:rPr>
                <w:rFonts w:ascii="Arial" w:hAnsi="Arial" w:cs="Arial"/>
                <w:sz w:val="22"/>
                <w:szCs w:val="22"/>
              </w:rPr>
              <w:t>GCSE or equivalent in English and Maths (at Grad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B4BE6">
              <w:rPr>
                <w:rFonts w:ascii="Arial" w:hAnsi="Arial" w:cs="Arial"/>
                <w:sz w:val="22"/>
                <w:szCs w:val="22"/>
              </w:rPr>
              <w:t xml:space="preserve"> C or above)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B25B22" w14:textId="7182EFD9" w:rsidR="00F81FA8" w:rsidRPr="00AD658F" w:rsidRDefault="00F81FA8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732389" w14:textId="77777777" w:rsidR="003A55C0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0D5EF282" w14:textId="49270E58" w:rsidR="000322BD" w:rsidRPr="009B4BE6" w:rsidRDefault="000322BD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8F4783" w14:textId="77777777" w:rsidR="003A55C0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0E8A1FD3" w14:textId="58B715E0" w:rsidR="000322BD" w:rsidRPr="009B4BE6" w:rsidRDefault="000322BD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07862C" w14:textId="77777777" w:rsidR="003A55C0" w:rsidRDefault="00AD617C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D617C">
              <w:rPr>
                <w:rFonts w:ascii="Arial" w:hAnsi="Arial" w:cs="Arial"/>
                <w:sz w:val="22"/>
                <w:szCs w:val="22"/>
              </w:rPr>
              <w:t>Relevant degree or professional business 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8788E8" w14:textId="77777777" w:rsidR="00AD617C" w:rsidRDefault="00AD617C" w:rsidP="008F3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396C6" w14:textId="3D123D8A" w:rsidR="00AD617C" w:rsidRPr="00AD658F" w:rsidRDefault="00AD617C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EC21D1" w14:textId="6639753A" w:rsidR="003A55C0" w:rsidRPr="009B4BE6" w:rsidRDefault="00AD617C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7DA1A62" w14:textId="45531FFD" w:rsidR="003A55C0" w:rsidRPr="009B4BE6" w:rsidRDefault="00AD617C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131B6E83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A3D7C3" w14:textId="77777777" w:rsidR="003A55C0" w:rsidRPr="0082572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007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4EBD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9746D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425B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A8503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99EC241" w14:textId="77777777" w:rsidTr="000322BD">
        <w:tc>
          <w:tcPr>
            <w:tcW w:w="42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1E6B411A" w14:textId="77777777" w:rsidR="003A55C0" w:rsidRPr="009B4BE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BE6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AD4E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9806C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484FF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308A9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B410D0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EEA8E29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006D5C3B" w14:textId="77777777" w:rsidR="003A55C0" w:rsidRPr="00392572" w:rsidRDefault="003A55C0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2572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78052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6A41B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69119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D448C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FF82D3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1D6E83F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75CA12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9FEC8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40CA5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9F04E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8D077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16319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768079AC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A35ECBB" w14:textId="77777777" w:rsidR="00C61EE8" w:rsidRDefault="00C353DE" w:rsidP="00C61E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53DE">
              <w:rPr>
                <w:rFonts w:ascii="Arial" w:hAnsi="Arial" w:cs="Arial"/>
                <w:sz w:val="22"/>
                <w:szCs w:val="22"/>
              </w:rPr>
              <w:t>xperience of working with a Content Management System(s)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C98860F" w14:textId="08148588" w:rsidR="00C353DE" w:rsidRPr="00AD658F" w:rsidRDefault="00C353DE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5BF119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3D2B78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956D7" w14:textId="3F7416BB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development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of  CRM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website systems</w:t>
            </w:r>
            <w:r w:rsidR="00B5219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452B14" w14:textId="6D15CB19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E928837" w14:textId="781D7930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C61EE8" w14:paraId="39E71403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9C8B791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707B8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01A14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52AE4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2B1416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9AE9716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02AB34F6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0F79C04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Experience using ICT to input and retrieve information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2938FE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7C45B5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797522" w14:textId="77777777" w:rsidR="00C61EE8" w:rsidRDefault="00035AB6" w:rsidP="00C61E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developing </w:t>
            </w:r>
            <w:r w:rsidRPr="00035AB6">
              <w:rPr>
                <w:rFonts w:ascii="Arial" w:hAnsi="Arial" w:cs="Arial"/>
                <w:sz w:val="22"/>
                <w:szCs w:val="22"/>
              </w:rPr>
              <w:t>Website strategy and management</w:t>
            </w:r>
            <w:r w:rsidR="00B5219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88B1DFF" w14:textId="7AC2E3A0" w:rsidR="00B5219C" w:rsidRPr="00AD658F" w:rsidRDefault="00B5219C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0AB966" w14:textId="73DD3608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27737FA" w14:textId="3373930D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75CBFB5E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D1B6B40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E64B3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99E78B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548209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0D5222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114CB66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4F7D8FDC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D7733E5" w14:textId="3BAD1A6C" w:rsidR="00C61EE8" w:rsidRPr="00AD658F" w:rsidRDefault="006A3575" w:rsidP="00C61E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and application of creating and publishing content on public facing websites.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E9DA6" w14:textId="06F5DC26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2D1C1" w14:textId="482920A0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A086DA" w14:textId="77777777" w:rsidR="00C61EE8" w:rsidRDefault="00B5219C" w:rsidP="00C61E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and application of i</w:t>
            </w:r>
            <w:r w:rsidRPr="00B5219C">
              <w:rPr>
                <w:rFonts w:ascii="Arial" w:hAnsi="Arial" w:cs="Arial"/>
                <w:sz w:val="22"/>
                <w:szCs w:val="22"/>
              </w:rPr>
              <w:t xml:space="preserve">mplementing accessibility, </w:t>
            </w:r>
            <w:proofErr w:type="gramStart"/>
            <w:r w:rsidRPr="00B5219C">
              <w:rPr>
                <w:rFonts w:ascii="Arial" w:hAnsi="Arial" w:cs="Arial"/>
                <w:sz w:val="22"/>
                <w:szCs w:val="22"/>
              </w:rPr>
              <w:t>brand</w:t>
            </w:r>
            <w:proofErr w:type="gramEnd"/>
            <w:r w:rsidRPr="00B5219C">
              <w:rPr>
                <w:rFonts w:ascii="Arial" w:hAnsi="Arial" w:cs="Arial"/>
                <w:sz w:val="22"/>
                <w:szCs w:val="22"/>
              </w:rPr>
              <w:t xml:space="preserve"> and style guidelines</w:t>
            </w:r>
            <w:r>
              <w:rPr>
                <w:rFonts w:ascii="Arial" w:hAnsi="Arial" w:cs="Arial"/>
                <w:sz w:val="22"/>
                <w:szCs w:val="22"/>
              </w:rPr>
              <w:t xml:space="preserve"> across digital platforms. </w:t>
            </w:r>
          </w:p>
          <w:p w14:paraId="24F5BAE6" w14:textId="6CDAF7CF" w:rsidR="00B5219C" w:rsidRPr="00AD658F" w:rsidRDefault="00B5219C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0FBE9C" w14:textId="3D2CBE60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1100ADD" w14:textId="4CA6FC60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404C96FC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F04D805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DFFD47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044EE2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52EF85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BB9CBB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3787C7E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7DE4ED64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CC2DC68" w14:textId="77777777" w:rsidR="00C61EE8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what the customer expects from the service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4917A3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1CBD1A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8F7613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B17279" w14:textId="3B90BCA0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814EF1" w14:textId="18316F8A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CBE5C3B" w14:textId="4C1336FD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15503916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29A1BE5" w14:textId="77777777" w:rsidR="00C61EE8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data protection principles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740ABD" w14:textId="350ADD50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CCE6C7" w14:textId="7CD915B5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BE2C44" w14:textId="2F22C42E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533F3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96C5E0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A31D89F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3624E86C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1CF9808" w14:textId="1C27DB75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085E98" w14:textId="7747E4F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21D872" w14:textId="25ACF536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793E1D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50E149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CDF8602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1EE8" w14:paraId="5D4B3CCB" w14:textId="77777777" w:rsidTr="000322BD">
        <w:tc>
          <w:tcPr>
            <w:tcW w:w="420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0F54E14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C11CC0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78B02B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0B20DC" w14:textId="77777777" w:rsidR="00C61EE8" w:rsidRPr="00AD658F" w:rsidRDefault="00C61EE8" w:rsidP="00C61E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87D73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5F18369" w14:textId="77777777" w:rsidR="00C61EE8" w:rsidRPr="009B4BE6" w:rsidRDefault="00C61EE8" w:rsidP="00C61EE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CA3B2EF" w14:textId="77777777" w:rsidR="003A55C0" w:rsidRDefault="003A55C0" w:rsidP="003A5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1"/>
        <w:gridCol w:w="708"/>
        <w:gridCol w:w="707"/>
        <w:gridCol w:w="3405"/>
        <w:gridCol w:w="695"/>
        <w:gridCol w:w="683"/>
      </w:tblGrid>
      <w:tr w:rsidR="003A55C0" w14:paraId="6F110E7C" w14:textId="77777777" w:rsidTr="00A719E3">
        <w:tc>
          <w:tcPr>
            <w:tcW w:w="42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14483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3B06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40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331A9C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90BF8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3A55C0" w14:paraId="517852D0" w14:textId="77777777" w:rsidTr="00A719E3">
        <w:tc>
          <w:tcPr>
            <w:tcW w:w="42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C65A6E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0CF7F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E5246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40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6B2B1DB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5DCCA5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807E40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A719E3" w:rsidRPr="006D1CC5" w14:paraId="484FF1C6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A2F37B4" w14:textId="77777777" w:rsidR="00A719E3" w:rsidRDefault="00A719E3" w:rsidP="00A719E3"/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78C576" w14:textId="54A024E8" w:rsidR="00A719E3" w:rsidRDefault="00A719E3" w:rsidP="00A719E3"/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C2E3C" w14:textId="2C2CFAD9" w:rsidR="00A719E3" w:rsidRDefault="00A719E3" w:rsidP="00A719E3"/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C6A310" w14:textId="77777777" w:rsidR="00A719E3" w:rsidRDefault="00A719E3" w:rsidP="00A719E3"/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6A92E7" w14:textId="77777777" w:rsidR="00A719E3" w:rsidRDefault="00A719E3" w:rsidP="00A719E3"/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1926595" w14:textId="3123241B" w:rsidR="00A719E3" w:rsidRDefault="00A719E3" w:rsidP="00A719E3"/>
        </w:tc>
      </w:tr>
      <w:tr w:rsidR="003A55C0" w14:paraId="0F088734" w14:textId="77777777" w:rsidTr="00A719E3">
        <w:tc>
          <w:tcPr>
            <w:tcW w:w="424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3BB48DA6" w14:textId="77777777" w:rsidR="003A55C0" w:rsidRPr="009B4BE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BE6">
              <w:rPr>
                <w:rFonts w:ascii="Arial" w:hAnsi="Arial" w:cs="Arial"/>
                <w:b/>
                <w:sz w:val="22"/>
                <w:szCs w:val="22"/>
              </w:rPr>
              <w:t>Personal Qualities/Personality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AAEF1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A36B1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506FD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DEF87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EE24D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9CBBE7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5379EB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D0E7F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5FB08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03A43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C00A9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063A55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A602F7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855F73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Ability to remain calm under pressure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F94C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08DB1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C8F32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248F5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29C89D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1FE066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70A54A1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5D984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A6C17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7DEF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12B96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65F52F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3D41049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94853E4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lastRenderedPageBreak/>
              <w:t>Ability to elicit information in a tactful and diplomatic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C72DB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30AD4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75403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2C236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157794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22AC5FAC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981BC4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20428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A566B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61AE3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64DE2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3AC43A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309A799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42D300D" w14:textId="77777777" w:rsidR="003A55C0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Emotional intelligence and sensitivity in the handling of vulnerable customers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72E973" w14:textId="77777777" w:rsidR="001A463A" w:rsidRDefault="001A463A" w:rsidP="008F3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4369E" w14:textId="77777777" w:rsidR="001A463A" w:rsidRDefault="001A463A" w:rsidP="001A46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communicate technical complexity to non-technical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audience</w:t>
            </w:r>
            <w:proofErr w:type="gramEnd"/>
          </w:p>
          <w:p w14:paraId="403CEC91" w14:textId="77777777" w:rsidR="001A463A" w:rsidRDefault="001A463A" w:rsidP="001A46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9BBA2" w14:textId="77777777" w:rsidR="001A463A" w:rsidRDefault="001A463A" w:rsidP="001A463A">
            <w:pPr>
              <w:widowControl w:val="0"/>
              <w:tabs>
                <w:tab w:val="left" w:pos="-1440"/>
                <w:tab w:val="left" w:pos="459"/>
              </w:tabs>
              <w:overflowPunct/>
              <w:autoSpaceDE/>
              <w:adjustRightInd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manage workloads effectively to prioritise demands and meet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deadlines</w:t>
            </w:r>
            <w:proofErr w:type="gramEnd"/>
          </w:p>
          <w:p w14:paraId="49DF0294" w14:textId="78D897CB" w:rsidR="001A463A" w:rsidRPr="009B4BE6" w:rsidRDefault="001A463A" w:rsidP="001A46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0F460F" w14:textId="77777777" w:rsidR="003A55C0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7EE50B59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4B010AD0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1F6A2FA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5715B2D1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369C02BF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B72D158" w14:textId="3E6EAAD2" w:rsidR="001A463A" w:rsidRPr="009B4BE6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879242" w14:textId="77777777" w:rsidR="003A55C0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27B2DA5E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4E7BC81A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B0BC127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2CB6D709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7C58B82" w14:textId="77777777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4CA1406" w14:textId="376F1DA5" w:rsidR="001A463A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4ED5CDD2" w14:textId="7DB862A3" w:rsidR="001A463A" w:rsidRPr="009B4BE6" w:rsidRDefault="001A463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45DB9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06E63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DBA66E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F61C3" w14:paraId="62FCF54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59AB09" w14:textId="77777777" w:rsidR="009F61C3" w:rsidRPr="009F61C3" w:rsidRDefault="009F61C3" w:rsidP="009F61C3">
            <w:pPr>
              <w:widowControl w:val="0"/>
              <w:tabs>
                <w:tab w:val="left" w:pos="-1440"/>
                <w:tab w:val="left" w:pos="459"/>
              </w:tabs>
              <w:overflowPunct/>
              <w:autoSpaceDE/>
              <w:adjustRightInd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9F61C3">
              <w:rPr>
                <w:rFonts w:ascii="Arial" w:hAnsi="Arial" w:cs="Arial"/>
                <w:sz w:val="22"/>
                <w:szCs w:val="22"/>
              </w:rPr>
              <w:t xml:space="preserve">Creativity in simplifying and communicating technical or complex </w:t>
            </w:r>
            <w:proofErr w:type="gramStart"/>
            <w:r w:rsidRPr="009F61C3">
              <w:rPr>
                <w:rFonts w:ascii="Arial" w:hAnsi="Arial" w:cs="Arial"/>
                <w:sz w:val="22"/>
                <w:szCs w:val="22"/>
              </w:rPr>
              <w:t>subjects</w:t>
            </w:r>
            <w:proofErr w:type="gramEnd"/>
          </w:p>
          <w:p w14:paraId="02E0E80F" w14:textId="77777777" w:rsidR="009F61C3" w:rsidRPr="009B4BE6" w:rsidRDefault="009F61C3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CB27D" w14:textId="77777777" w:rsidR="009F61C3" w:rsidRDefault="009F61C3" w:rsidP="009F61C3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0933281F" w14:textId="77777777" w:rsidR="009F61C3" w:rsidRPr="009B4BE6" w:rsidRDefault="009F61C3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048EE" w14:textId="77777777" w:rsidR="009F61C3" w:rsidRDefault="009F61C3" w:rsidP="009F61C3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  <w:p w14:paraId="0A96E83C" w14:textId="77777777" w:rsidR="009F61C3" w:rsidRPr="009B4BE6" w:rsidRDefault="009F61C3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80E64" w14:textId="77777777" w:rsidR="009F61C3" w:rsidRPr="00AD658F" w:rsidRDefault="009F61C3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03A5" w14:textId="77777777" w:rsidR="009F61C3" w:rsidRPr="009B4BE6" w:rsidRDefault="009F61C3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F1CAC5" w14:textId="77777777" w:rsidR="009F61C3" w:rsidRPr="009B4BE6" w:rsidRDefault="009F61C3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2D84743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6F5499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D5E6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A7F3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E271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E37E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42984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6E425E9" w14:textId="77777777" w:rsidTr="00A719E3">
        <w:tc>
          <w:tcPr>
            <w:tcW w:w="424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E32B804" w14:textId="77777777" w:rsidR="003A55C0" w:rsidRPr="006D360A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360A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CA7A1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BDD1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1D8F7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16FAA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79B2B9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AB8D1C8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98F1E6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E4F8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8EB0E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25A89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C0BF4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D77099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B9A3604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F54C843" w14:textId="49A186F3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Attentive</w:t>
            </w:r>
            <w:r w:rsidR="009141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2AA">
              <w:rPr>
                <w:rFonts w:ascii="Arial" w:hAnsi="Arial" w:cs="Arial"/>
                <w:sz w:val="22"/>
                <w:szCs w:val="22"/>
              </w:rPr>
              <w:t xml:space="preserve">- able and willing to focus on what is </w:t>
            </w:r>
            <w:proofErr w:type="gramStart"/>
            <w:r w:rsidRPr="009462AA">
              <w:rPr>
                <w:rFonts w:ascii="Arial" w:hAnsi="Arial" w:cs="Arial"/>
                <w:sz w:val="22"/>
                <w:szCs w:val="22"/>
              </w:rPr>
              <w:t>being communicated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938DA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AF0FC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DD8C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732C8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9812CA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60116CD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6171842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0A8FE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3EF7A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02CD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B6210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1D2AD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AC912D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2D4A61E" w14:textId="56451544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Analytical with good problem</w:t>
            </w:r>
            <w:r w:rsidR="009141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2AA">
              <w:rPr>
                <w:rFonts w:ascii="Arial" w:hAnsi="Arial" w:cs="Arial"/>
                <w:sz w:val="22"/>
                <w:szCs w:val="22"/>
              </w:rPr>
              <w:t>-</w:t>
            </w:r>
            <w:r w:rsidR="009141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2AA">
              <w:rPr>
                <w:rFonts w:ascii="Arial" w:hAnsi="Arial" w:cs="Arial"/>
                <w:sz w:val="22"/>
                <w:szCs w:val="22"/>
              </w:rPr>
              <w:t>solving skills</w:t>
            </w:r>
            <w:r w:rsidR="00B312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F5994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05099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4E8BF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5BC0C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6000B9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DC8D4B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EE3C50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0B579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B395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433BB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557F4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700339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1ED54D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C946F27" w14:textId="49163E80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 xml:space="preserve">Ability to absorb </w:t>
            </w:r>
            <w:r w:rsidR="009141E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462AA">
              <w:rPr>
                <w:rFonts w:ascii="Arial" w:hAnsi="Arial" w:cs="Arial"/>
                <w:sz w:val="22"/>
                <w:szCs w:val="22"/>
              </w:rPr>
              <w:t>range of knowledge required and apply it to practical problems</w:t>
            </w:r>
            <w:r w:rsidR="00B312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7917B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908F2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03DF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E6A13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6C3D5C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60C0E7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8DC8742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3DCFE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5EDF5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A9D19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DA32F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DE1447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0E681D93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7942D39" w14:textId="5273ECA4" w:rsidR="003A55C0" w:rsidRPr="009B4BE6" w:rsidRDefault="003A55C0" w:rsidP="008F359A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Versatile</w:t>
            </w:r>
            <w:r w:rsidR="007623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2AA">
              <w:rPr>
                <w:rFonts w:ascii="Arial" w:hAnsi="Arial" w:cs="Arial"/>
                <w:sz w:val="22"/>
                <w:szCs w:val="22"/>
              </w:rPr>
              <w:t>- ability to undertake a wide range of tasks/duties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97A17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19860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379EC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D3D34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55DE6B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C4920C6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B433AE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36EF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9F52A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32BEB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CC2C0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2C2F54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F44D21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C7B46AA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Adaptable – willing to adapt to new situations and approaches learning new tasks and work in a positive and constructive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52AF9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27FB4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E03D3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9A5AE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09F03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38BE52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E3D1B1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46286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892E2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BD024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0D7C1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65F5D5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29D0B94E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8E23B1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Collaborative – able to work in a constructive way with others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01D73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AA4E7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91243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281F6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49E4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330F17C7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761A9E5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BF97C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2D674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DF25E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BD90A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762C43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1B2EDC52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50FE8EF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Confident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68092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338EA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F3AD8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55C5C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490343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4A2D1AF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FC7092F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8304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211CB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56604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B97E6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6332F1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7A5A3581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F6070F9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Compliant – accepts direction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DABE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9B80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D61DC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40C2A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E77F0B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B3B5020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1C38953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7831E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1F7BC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DB794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93ED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67B821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622EE924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D7DC14E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Pragmatic – able and willing to propose and negotiate practical solutions to resolve customers’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6D937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BF3D0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953EF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D422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8FFA37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514B4CBB" w14:textId="77777777" w:rsidTr="00A719E3">
        <w:tc>
          <w:tcPr>
            <w:tcW w:w="424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B2ECE9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3770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E4A24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31DF8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58E2D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02E65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0CB7388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281BFAD4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3CFF61D5" w14:textId="77777777" w:rsidR="007623EC" w:rsidRDefault="007623EC" w:rsidP="007623EC"/>
    <w:p w14:paraId="6AD43140" w14:textId="77777777" w:rsidR="007623EC" w:rsidRDefault="007623EC" w:rsidP="007623EC"/>
    <w:p w14:paraId="62318295" w14:textId="77777777" w:rsidR="007623EC" w:rsidRDefault="007623EC" w:rsidP="007623EC"/>
    <w:p w14:paraId="54CAF7E4" w14:textId="77777777" w:rsidR="007623EC" w:rsidRDefault="007623EC" w:rsidP="007623EC"/>
    <w:p w14:paraId="2E300AC3" w14:textId="77777777" w:rsidR="007623EC" w:rsidRPr="007623EC" w:rsidRDefault="007623EC" w:rsidP="007623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708"/>
        <w:gridCol w:w="707"/>
        <w:gridCol w:w="3428"/>
        <w:gridCol w:w="695"/>
        <w:gridCol w:w="683"/>
      </w:tblGrid>
      <w:tr w:rsidR="00272B53" w14:paraId="17366D98" w14:textId="77777777" w:rsidTr="00462E67"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72695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40E02A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53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47AC3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63399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272B53" w14:paraId="7F10F046" w14:textId="77777777" w:rsidTr="00272B53"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E17211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DEE2F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7780F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5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615C25F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E9812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CB10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272B53" w14:paraId="1EE3C87F" w14:textId="77777777" w:rsidTr="00272B53"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DEA23E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Business-focussed – able to balance customers’ requirements with the requirements of the service and organisation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43030542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5ED7B8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single" w:sz="12" w:space="0" w:color="auto"/>
              <w:bottom w:val="single" w:sz="4" w:space="0" w:color="auto"/>
            </w:tcBorders>
          </w:tcPr>
          <w:p w14:paraId="62A9FAD5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12" w:space="0" w:color="auto"/>
              <w:bottom w:val="single" w:sz="4" w:space="0" w:color="auto"/>
            </w:tcBorders>
          </w:tcPr>
          <w:p w14:paraId="2E08AE13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0AC993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5C62E7E4" w14:textId="77777777" w:rsidTr="00272B53">
        <w:tc>
          <w:tcPr>
            <w:tcW w:w="4351" w:type="dxa"/>
            <w:tcBorders>
              <w:left w:val="single" w:sz="12" w:space="0" w:color="auto"/>
              <w:bottom w:val="nil"/>
            </w:tcBorders>
          </w:tcPr>
          <w:p w14:paraId="238F7D8A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2CFE2F6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C42CA51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79583BD2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48FBE28C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bottom w:val="nil"/>
              <w:right w:val="single" w:sz="12" w:space="0" w:color="auto"/>
            </w:tcBorders>
          </w:tcPr>
          <w:p w14:paraId="022EE70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2DD557A4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nil"/>
            </w:tcBorders>
          </w:tcPr>
          <w:p w14:paraId="5966ED92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Productive – Able to deliver outcomes, not simply follow processes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B4DF6A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EBDC7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bottom w:val="nil"/>
            </w:tcBorders>
          </w:tcPr>
          <w:p w14:paraId="7076B8B2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5986639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bottom w:val="nil"/>
              <w:right w:val="single" w:sz="12" w:space="0" w:color="auto"/>
            </w:tcBorders>
          </w:tcPr>
          <w:p w14:paraId="12965F5E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55A1F602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C8FF4C9" w14:textId="77777777" w:rsidR="00272B53" w:rsidRPr="009B4BE6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</w:tcPr>
          <w:p w14:paraId="69AEA46D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6BE6C888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bottom w:val="single" w:sz="12" w:space="0" w:color="auto"/>
            </w:tcBorders>
          </w:tcPr>
          <w:p w14:paraId="0FA7E892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bottom w:val="single" w:sz="12" w:space="0" w:color="auto"/>
            </w:tcBorders>
          </w:tcPr>
          <w:p w14:paraId="3791D087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FF99A51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16789D0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3C1EB74C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7357F43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sectPr w:rsidR="007968E0" w:rsidSect="00932204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867DA" w14:textId="77777777" w:rsidR="00C55423" w:rsidRDefault="00C55423">
      <w:r>
        <w:separator/>
      </w:r>
    </w:p>
  </w:endnote>
  <w:endnote w:type="continuationSeparator" w:id="0">
    <w:p w14:paraId="7994D62B" w14:textId="77777777" w:rsidR="00C55423" w:rsidRDefault="00C5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8476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18"/>
      </w:rPr>
    </w:sdtEndPr>
    <w:sdtContent>
      <w:p w14:paraId="02399DC4" w14:textId="59A3967E" w:rsidR="005B7159" w:rsidRPr="005B7159" w:rsidRDefault="005B7159">
        <w:pPr>
          <w:pStyle w:val="Footer"/>
          <w:jc w:val="right"/>
          <w:rPr>
            <w:rFonts w:ascii="Arial" w:hAnsi="Arial" w:cs="Arial"/>
            <w:sz w:val="22"/>
            <w:szCs w:val="18"/>
          </w:rPr>
        </w:pPr>
        <w:r w:rsidRPr="005B7159">
          <w:rPr>
            <w:rFonts w:ascii="Arial" w:hAnsi="Arial" w:cs="Arial"/>
            <w:sz w:val="22"/>
            <w:szCs w:val="18"/>
          </w:rPr>
          <w:fldChar w:fldCharType="begin"/>
        </w:r>
        <w:r w:rsidRPr="005B7159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5B7159">
          <w:rPr>
            <w:rFonts w:ascii="Arial" w:hAnsi="Arial" w:cs="Arial"/>
            <w:sz w:val="22"/>
            <w:szCs w:val="18"/>
          </w:rPr>
          <w:fldChar w:fldCharType="separate"/>
        </w:r>
        <w:r w:rsidRPr="005B7159">
          <w:rPr>
            <w:rFonts w:ascii="Arial" w:hAnsi="Arial" w:cs="Arial"/>
            <w:noProof/>
            <w:sz w:val="22"/>
            <w:szCs w:val="18"/>
          </w:rPr>
          <w:t>2</w:t>
        </w:r>
        <w:r w:rsidRPr="005B7159">
          <w:rPr>
            <w:rFonts w:ascii="Arial" w:hAnsi="Arial" w:cs="Arial"/>
            <w:noProof/>
            <w:sz w:val="22"/>
            <w:szCs w:val="18"/>
          </w:rPr>
          <w:fldChar w:fldCharType="end"/>
        </w:r>
      </w:p>
    </w:sdtContent>
  </w:sdt>
  <w:p w14:paraId="21EF4DA3" w14:textId="77777777" w:rsidR="005B7159" w:rsidRDefault="005B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52F2C" w14:textId="77777777" w:rsidR="008F359A" w:rsidRPr="007D23E6" w:rsidRDefault="008F359A" w:rsidP="00E90988">
    <w:pPr>
      <w:pStyle w:val="Footer"/>
      <w:jc w:val="right"/>
      <w:rPr>
        <w:sz w:val="20"/>
        <w:lang w:val="en-US"/>
      </w:rPr>
    </w:pPr>
    <w:r w:rsidRPr="007D23E6">
      <w:rPr>
        <w:sz w:val="20"/>
        <w:lang w:val="en-US"/>
      </w:rPr>
      <w:t>12/03/2010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8E2AD" w14:textId="77777777" w:rsidR="00C55423" w:rsidRDefault="00C55423">
      <w:r>
        <w:separator/>
      </w:r>
    </w:p>
  </w:footnote>
  <w:footnote w:type="continuationSeparator" w:id="0">
    <w:p w14:paraId="28B08939" w14:textId="77777777" w:rsidR="00C55423" w:rsidRDefault="00C5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FA9"/>
    <w:multiLevelType w:val="hybridMultilevel"/>
    <w:tmpl w:val="CF882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878"/>
    <w:multiLevelType w:val="hybridMultilevel"/>
    <w:tmpl w:val="7A78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16F4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3466"/>
    <w:multiLevelType w:val="hybridMultilevel"/>
    <w:tmpl w:val="F26CE1D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A7587D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455F"/>
    <w:multiLevelType w:val="hybridMultilevel"/>
    <w:tmpl w:val="4EB84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1C91"/>
    <w:multiLevelType w:val="multilevel"/>
    <w:tmpl w:val="1BC6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65B8"/>
    <w:multiLevelType w:val="hybridMultilevel"/>
    <w:tmpl w:val="0C02F1A0"/>
    <w:lvl w:ilvl="0" w:tplc="CB18E0A8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11E5AEB"/>
    <w:multiLevelType w:val="hybridMultilevel"/>
    <w:tmpl w:val="78143820"/>
    <w:lvl w:ilvl="0" w:tplc="A386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55A03"/>
    <w:multiLevelType w:val="hybridMultilevel"/>
    <w:tmpl w:val="E6DC4A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CE7AD1"/>
    <w:multiLevelType w:val="hybridMultilevel"/>
    <w:tmpl w:val="A464FCA8"/>
    <w:lvl w:ilvl="0" w:tplc="079A2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95013"/>
    <w:multiLevelType w:val="hybridMultilevel"/>
    <w:tmpl w:val="59B85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F566D1"/>
    <w:multiLevelType w:val="hybridMultilevel"/>
    <w:tmpl w:val="7E02A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D92E50"/>
    <w:multiLevelType w:val="hybridMultilevel"/>
    <w:tmpl w:val="01347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B20514"/>
    <w:multiLevelType w:val="hybridMultilevel"/>
    <w:tmpl w:val="F94699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590C65"/>
    <w:multiLevelType w:val="hybridMultilevel"/>
    <w:tmpl w:val="86AE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1F57"/>
    <w:multiLevelType w:val="hybridMultilevel"/>
    <w:tmpl w:val="E3CEF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622AD3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3859"/>
    <w:multiLevelType w:val="hybridMultilevel"/>
    <w:tmpl w:val="E8709D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8409C4"/>
    <w:multiLevelType w:val="multilevel"/>
    <w:tmpl w:val="B302C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76FF0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146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42873"/>
    <w:multiLevelType w:val="hybridMultilevel"/>
    <w:tmpl w:val="D88E66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E15FD9"/>
    <w:multiLevelType w:val="multilevel"/>
    <w:tmpl w:val="C96CD52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1F1016"/>
    <w:multiLevelType w:val="hybridMultilevel"/>
    <w:tmpl w:val="23EC6864"/>
    <w:lvl w:ilvl="0" w:tplc="925C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84BF7"/>
    <w:multiLevelType w:val="hybridMultilevel"/>
    <w:tmpl w:val="F3D03A5C"/>
    <w:lvl w:ilvl="0" w:tplc="6D748556">
      <w:start w:val="1"/>
      <w:numFmt w:val="bullet"/>
      <w:lvlText w:val="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44F7C"/>
    <w:multiLevelType w:val="hybridMultilevel"/>
    <w:tmpl w:val="32B01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D5087"/>
    <w:multiLevelType w:val="hybridMultilevel"/>
    <w:tmpl w:val="09D8E8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795F94"/>
    <w:multiLevelType w:val="hybridMultilevel"/>
    <w:tmpl w:val="CA9A1478"/>
    <w:lvl w:ilvl="0" w:tplc="CF16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60CAC"/>
    <w:multiLevelType w:val="hybridMultilevel"/>
    <w:tmpl w:val="ABB4AB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5B7B4A"/>
    <w:multiLevelType w:val="hybridMultilevel"/>
    <w:tmpl w:val="4D7E29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3524120">
    <w:abstractNumId w:val="23"/>
  </w:num>
  <w:num w:numId="2" w16cid:durableId="1277445298">
    <w:abstractNumId w:val="19"/>
  </w:num>
  <w:num w:numId="3" w16cid:durableId="1225484639">
    <w:abstractNumId w:val="13"/>
  </w:num>
  <w:num w:numId="4" w16cid:durableId="2132360342">
    <w:abstractNumId w:val="27"/>
  </w:num>
  <w:num w:numId="5" w16cid:durableId="1948148806">
    <w:abstractNumId w:val="29"/>
  </w:num>
  <w:num w:numId="6" w16cid:durableId="780227286">
    <w:abstractNumId w:val="4"/>
  </w:num>
  <w:num w:numId="7" w16cid:durableId="1025061900">
    <w:abstractNumId w:val="12"/>
  </w:num>
  <w:num w:numId="8" w16cid:durableId="773287274">
    <w:abstractNumId w:val="9"/>
  </w:num>
  <w:num w:numId="9" w16cid:durableId="1173909614">
    <w:abstractNumId w:val="16"/>
  </w:num>
  <w:num w:numId="10" w16cid:durableId="160974374">
    <w:abstractNumId w:val="11"/>
  </w:num>
  <w:num w:numId="11" w16cid:durableId="565804148">
    <w:abstractNumId w:val="18"/>
  </w:num>
  <w:num w:numId="12" w16cid:durableId="317001914">
    <w:abstractNumId w:val="26"/>
  </w:num>
  <w:num w:numId="13" w16cid:durableId="1916671556">
    <w:abstractNumId w:val="5"/>
  </w:num>
  <w:num w:numId="14" w16cid:durableId="1834375326">
    <w:abstractNumId w:val="25"/>
  </w:num>
  <w:num w:numId="15" w16cid:durableId="1165122447">
    <w:abstractNumId w:val="24"/>
  </w:num>
  <w:num w:numId="16" w16cid:durableId="1279529811">
    <w:abstractNumId w:val="10"/>
  </w:num>
  <w:num w:numId="17" w16cid:durableId="1442645643">
    <w:abstractNumId w:val="28"/>
  </w:num>
  <w:num w:numId="18" w16cid:durableId="273563190">
    <w:abstractNumId w:val="15"/>
  </w:num>
  <w:num w:numId="19" w16cid:durableId="2080010080">
    <w:abstractNumId w:val="8"/>
  </w:num>
  <w:num w:numId="20" w16cid:durableId="479542469">
    <w:abstractNumId w:val="1"/>
  </w:num>
  <w:num w:numId="21" w16cid:durableId="939949024">
    <w:abstractNumId w:val="2"/>
  </w:num>
  <w:num w:numId="22" w16cid:durableId="1099331110">
    <w:abstractNumId w:val="17"/>
  </w:num>
  <w:num w:numId="23" w16cid:durableId="1577588022">
    <w:abstractNumId w:val="21"/>
  </w:num>
  <w:num w:numId="24" w16cid:durableId="960572476">
    <w:abstractNumId w:val="20"/>
  </w:num>
  <w:num w:numId="25" w16cid:durableId="596324714">
    <w:abstractNumId w:val="30"/>
  </w:num>
  <w:num w:numId="26" w16cid:durableId="1350907141">
    <w:abstractNumId w:val="3"/>
  </w:num>
  <w:num w:numId="27" w16cid:durableId="273289633">
    <w:abstractNumId w:val="7"/>
  </w:num>
  <w:num w:numId="28" w16cid:durableId="142937768">
    <w:abstractNumId w:val="0"/>
  </w:num>
  <w:num w:numId="29" w16cid:durableId="2139491155">
    <w:abstractNumId w:val="6"/>
  </w:num>
  <w:num w:numId="30" w16cid:durableId="818156966">
    <w:abstractNumId w:val="14"/>
  </w:num>
  <w:num w:numId="31" w16cid:durableId="11189898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6F"/>
    <w:rsid w:val="00002773"/>
    <w:rsid w:val="000051A6"/>
    <w:rsid w:val="0003053E"/>
    <w:rsid w:val="000322BD"/>
    <w:rsid w:val="00035AB6"/>
    <w:rsid w:val="00051906"/>
    <w:rsid w:val="00052EC3"/>
    <w:rsid w:val="000622B4"/>
    <w:rsid w:val="0006776F"/>
    <w:rsid w:val="00073781"/>
    <w:rsid w:val="00090955"/>
    <w:rsid w:val="00090B6A"/>
    <w:rsid w:val="000916DB"/>
    <w:rsid w:val="000A2B2E"/>
    <w:rsid w:val="000B1B6A"/>
    <w:rsid w:val="000B36AE"/>
    <w:rsid w:val="000D38BF"/>
    <w:rsid w:val="000D72DB"/>
    <w:rsid w:val="000E01F7"/>
    <w:rsid w:val="000E3088"/>
    <w:rsid w:val="000F0AC9"/>
    <w:rsid w:val="000F63C1"/>
    <w:rsid w:val="00105368"/>
    <w:rsid w:val="001077CE"/>
    <w:rsid w:val="00113F18"/>
    <w:rsid w:val="001201A0"/>
    <w:rsid w:val="00124EA9"/>
    <w:rsid w:val="00125004"/>
    <w:rsid w:val="0012752E"/>
    <w:rsid w:val="001334DA"/>
    <w:rsid w:val="00146B0A"/>
    <w:rsid w:val="001568B4"/>
    <w:rsid w:val="00167A0D"/>
    <w:rsid w:val="00170148"/>
    <w:rsid w:val="001734E7"/>
    <w:rsid w:val="001766AA"/>
    <w:rsid w:val="00176FF5"/>
    <w:rsid w:val="0018419D"/>
    <w:rsid w:val="00187D61"/>
    <w:rsid w:val="00187E87"/>
    <w:rsid w:val="00192A5B"/>
    <w:rsid w:val="00192B83"/>
    <w:rsid w:val="001A463A"/>
    <w:rsid w:val="001B6B06"/>
    <w:rsid w:val="001D1889"/>
    <w:rsid w:val="001F022A"/>
    <w:rsid w:val="001F08E1"/>
    <w:rsid w:val="001F417F"/>
    <w:rsid w:val="001F68A8"/>
    <w:rsid w:val="001F7E72"/>
    <w:rsid w:val="002109D6"/>
    <w:rsid w:val="00210D33"/>
    <w:rsid w:val="00226160"/>
    <w:rsid w:val="00235627"/>
    <w:rsid w:val="002361F4"/>
    <w:rsid w:val="002453AC"/>
    <w:rsid w:val="002540C8"/>
    <w:rsid w:val="002627B0"/>
    <w:rsid w:val="00272B53"/>
    <w:rsid w:val="002862E5"/>
    <w:rsid w:val="002869E3"/>
    <w:rsid w:val="00287502"/>
    <w:rsid w:val="0029313C"/>
    <w:rsid w:val="002A0AE0"/>
    <w:rsid w:val="002A0BD0"/>
    <w:rsid w:val="002B1740"/>
    <w:rsid w:val="002B65CA"/>
    <w:rsid w:val="002D13B0"/>
    <w:rsid w:val="002D4254"/>
    <w:rsid w:val="002E740D"/>
    <w:rsid w:val="002F7539"/>
    <w:rsid w:val="0031184C"/>
    <w:rsid w:val="0031289D"/>
    <w:rsid w:val="00316426"/>
    <w:rsid w:val="0035535D"/>
    <w:rsid w:val="00363023"/>
    <w:rsid w:val="003716D2"/>
    <w:rsid w:val="00376FB8"/>
    <w:rsid w:val="0039165F"/>
    <w:rsid w:val="00396907"/>
    <w:rsid w:val="003A5360"/>
    <w:rsid w:val="003A55C0"/>
    <w:rsid w:val="003B1BC0"/>
    <w:rsid w:val="003B2F8B"/>
    <w:rsid w:val="003B55B6"/>
    <w:rsid w:val="003B6AE5"/>
    <w:rsid w:val="003C2757"/>
    <w:rsid w:val="003C4131"/>
    <w:rsid w:val="003C5A2C"/>
    <w:rsid w:val="003D58C7"/>
    <w:rsid w:val="003E3148"/>
    <w:rsid w:val="003E6DAE"/>
    <w:rsid w:val="0040394A"/>
    <w:rsid w:val="00413110"/>
    <w:rsid w:val="00415C32"/>
    <w:rsid w:val="00417F4E"/>
    <w:rsid w:val="00425584"/>
    <w:rsid w:val="00437753"/>
    <w:rsid w:val="00440865"/>
    <w:rsid w:val="00441493"/>
    <w:rsid w:val="004465C5"/>
    <w:rsid w:val="00457C63"/>
    <w:rsid w:val="0046007B"/>
    <w:rsid w:val="004604C7"/>
    <w:rsid w:val="0046259A"/>
    <w:rsid w:val="00472DA7"/>
    <w:rsid w:val="004739C0"/>
    <w:rsid w:val="00474CA2"/>
    <w:rsid w:val="0048441C"/>
    <w:rsid w:val="00486BBA"/>
    <w:rsid w:val="00492B2D"/>
    <w:rsid w:val="004937E3"/>
    <w:rsid w:val="004B5008"/>
    <w:rsid w:val="004B581F"/>
    <w:rsid w:val="004B64E8"/>
    <w:rsid w:val="004E4C29"/>
    <w:rsid w:val="0050257A"/>
    <w:rsid w:val="00502D43"/>
    <w:rsid w:val="00504C34"/>
    <w:rsid w:val="0051020E"/>
    <w:rsid w:val="00517D6A"/>
    <w:rsid w:val="00517E99"/>
    <w:rsid w:val="00526E51"/>
    <w:rsid w:val="005270F2"/>
    <w:rsid w:val="00527212"/>
    <w:rsid w:val="005407DC"/>
    <w:rsid w:val="00540A90"/>
    <w:rsid w:val="00552468"/>
    <w:rsid w:val="0057627C"/>
    <w:rsid w:val="005962B8"/>
    <w:rsid w:val="00597C7D"/>
    <w:rsid w:val="005B0B59"/>
    <w:rsid w:val="005B47F9"/>
    <w:rsid w:val="005B4D7C"/>
    <w:rsid w:val="005B7159"/>
    <w:rsid w:val="005C2377"/>
    <w:rsid w:val="005C518F"/>
    <w:rsid w:val="005C7A4E"/>
    <w:rsid w:val="005D35DD"/>
    <w:rsid w:val="005E2D4B"/>
    <w:rsid w:val="005E5E4B"/>
    <w:rsid w:val="00602247"/>
    <w:rsid w:val="00607F2E"/>
    <w:rsid w:val="00607FEB"/>
    <w:rsid w:val="006244DF"/>
    <w:rsid w:val="00625B94"/>
    <w:rsid w:val="0063018E"/>
    <w:rsid w:val="00632042"/>
    <w:rsid w:val="00653C3A"/>
    <w:rsid w:val="00655B10"/>
    <w:rsid w:val="00657B74"/>
    <w:rsid w:val="00657DAE"/>
    <w:rsid w:val="00663554"/>
    <w:rsid w:val="00664A84"/>
    <w:rsid w:val="00677085"/>
    <w:rsid w:val="00684962"/>
    <w:rsid w:val="006A3575"/>
    <w:rsid w:val="006B4233"/>
    <w:rsid w:val="006C0AEB"/>
    <w:rsid w:val="006D1CC5"/>
    <w:rsid w:val="006E32A0"/>
    <w:rsid w:val="006E3F3F"/>
    <w:rsid w:val="006F3A99"/>
    <w:rsid w:val="006F48E6"/>
    <w:rsid w:val="006F7BE1"/>
    <w:rsid w:val="00702464"/>
    <w:rsid w:val="007045F2"/>
    <w:rsid w:val="00704D21"/>
    <w:rsid w:val="007054C9"/>
    <w:rsid w:val="00711ACB"/>
    <w:rsid w:val="007123F6"/>
    <w:rsid w:val="00743B1B"/>
    <w:rsid w:val="007552BE"/>
    <w:rsid w:val="007554F3"/>
    <w:rsid w:val="007610B9"/>
    <w:rsid w:val="00761400"/>
    <w:rsid w:val="007623EC"/>
    <w:rsid w:val="00765893"/>
    <w:rsid w:val="00766B8E"/>
    <w:rsid w:val="0079057D"/>
    <w:rsid w:val="00796536"/>
    <w:rsid w:val="007968E0"/>
    <w:rsid w:val="007A6930"/>
    <w:rsid w:val="007B687C"/>
    <w:rsid w:val="007C5E97"/>
    <w:rsid w:val="007D25CB"/>
    <w:rsid w:val="007D7E03"/>
    <w:rsid w:val="007E03AE"/>
    <w:rsid w:val="007E65A7"/>
    <w:rsid w:val="007F7FE4"/>
    <w:rsid w:val="0081476B"/>
    <w:rsid w:val="0081596E"/>
    <w:rsid w:val="0082540D"/>
    <w:rsid w:val="00836469"/>
    <w:rsid w:val="00847424"/>
    <w:rsid w:val="00856F71"/>
    <w:rsid w:val="00863BAF"/>
    <w:rsid w:val="00870981"/>
    <w:rsid w:val="008719CF"/>
    <w:rsid w:val="00872C43"/>
    <w:rsid w:val="0088203A"/>
    <w:rsid w:val="00892D26"/>
    <w:rsid w:val="008941DD"/>
    <w:rsid w:val="008A04FF"/>
    <w:rsid w:val="008A17D8"/>
    <w:rsid w:val="008B6585"/>
    <w:rsid w:val="008B7B39"/>
    <w:rsid w:val="008B7BA9"/>
    <w:rsid w:val="008B7F77"/>
    <w:rsid w:val="008D1EBD"/>
    <w:rsid w:val="008F359A"/>
    <w:rsid w:val="008F3CC8"/>
    <w:rsid w:val="00910FF1"/>
    <w:rsid w:val="009141E9"/>
    <w:rsid w:val="00932204"/>
    <w:rsid w:val="00945AED"/>
    <w:rsid w:val="00945BAB"/>
    <w:rsid w:val="009531D1"/>
    <w:rsid w:val="009572B0"/>
    <w:rsid w:val="009629BD"/>
    <w:rsid w:val="0096303F"/>
    <w:rsid w:val="00963A04"/>
    <w:rsid w:val="009651BF"/>
    <w:rsid w:val="00966814"/>
    <w:rsid w:val="00971E14"/>
    <w:rsid w:val="009759DF"/>
    <w:rsid w:val="00990430"/>
    <w:rsid w:val="00990E5F"/>
    <w:rsid w:val="00996B48"/>
    <w:rsid w:val="009A06CB"/>
    <w:rsid w:val="009B35E2"/>
    <w:rsid w:val="009B51CC"/>
    <w:rsid w:val="009B6361"/>
    <w:rsid w:val="009C720F"/>
    <w:rsid w:val="009C78D7"/>
    <w:rsid w:val="009D1979"/>
    <w:rsid w:val="009D75C8"/>
    <w:rsid w:val="009E55CE"/>
    <w:rsid w:val="009E65A7"/>
    <w:rsid w:val="009F44AA"/>
    <w:rsid w:val="009F61C3"/>
    <w:rsid w:val="009F7171"/>
    <w:rsid w:val="00A16594"/>
    <w:rsid w:val="00A24281"/>
    <w:rsid w:val="00A25803"/>
    <w:rsid w:val="00A40EDC"/>
    <w:rsid w:val="00A4105E"/>
    <w:rsid w:val="00A41457"/>
    <w:rsid w:val="00A651ED"/>
    <w:rsid w:val="00A719E3"/>
    <w:rsid w:val="00A722AB"/>
    <w:rsid w:val="00A727DC"/>
    <w:rsid w:val="00A72BCE"/>
    <w:rsid w:val="00A75E0A"/>
    <w:rsid w:val="00A90E79"/>
    <w:rsid w:val="00A92CB8"/>
    <w:rsid w:val="00A95421"/>
    <w:rsid w:val="00AA4F3D"/>
    <w:rsid w:val="00AB4B52"/>
    <w:rsid w:val="00AB6D59"/>
    <w:rsid w:val="00AD0677"/>
    <w:rsid w:val="00AD617C"/>
    <w:rsid w:val="00AE7D2C"/>
    <w:rsid w:val="00AF1D72"/>
    <w:rsid w:val="00AF4EED"/>
    <w:rsid w:val="00AF554F"/>
    <w:rsid w:val="00B031C7"/>
    <w:rsid w:val="00B141BD"/>
    <w:rsid w:val="00B3125C"/>
    <w:rsid w:val="00B32466"/>
    <w:rsid w:val="00B5219C"/>
    <w:rsid w:val="00B65625"/>
    <w:rsid w:val="00B7222C"/>
    <w:rsid w:val="00B81484"/>
    <w:rsid w:val="00B82817"/>
    <w:rsid w:val="00B82B95"/>
    <w:rsid w:val="00B91622"/>
    <w:rsid w:val="00B94FC9"/>
    <w:rsid w:val="00B96193"/>
    <w:rsid w:val="00B97315"/>
    <w:rsid w:val="00B97E8B"/>
    <w:rsid w:val="00BA5877"/>
    <w:rsid w:val="00BC28DC"/>
    <w:rsid w:val="00BD2FE3"/>
    <w:rsid w:val="00BD3424"/>
    <w:rsid w:val="00BE07A8"/>
    <w:rsid w:val="00BF359A"/>
    <w:rsid w:val="00C02A18"/>
    <w:rsid w:val="00C255B4"/>
    <w:rsid w:val="00C31E55"/>
    <w:rsid w:val="00C347E5"/>
    <w:rsid w:val="00C353DE"/>
    <w:rsid w:val="00C40C99"/>
    <w:rsid w:val="00C44550"/>
    <w:rsid w:val="00C55423"/>
    <w:rsid w:val="00C57C9A"/>
    <w:rsid w:val="00C61EE8"/>
    <w:rsid w:val="00C76FB6"/>
    <w:rsid w:val="00C82DB2"/>
    <w:rsid w:val="00C84998"/>
    <w:rsid w:val="00C94277"/>
    <w:rsid w:val="00CB23DA"/>
    <w:rsid w:val="00CB73A7"/>
    <w:rsid w:val="00CC76B3"/>
    <w:rsid w:val="00CD3ED4"/>
    <w:rsid w:val="00CD44DD"/>
    <w:rsid w:val="00CD6125"/>
    <w:rsid w:val="00CD6637"/>
    <w:rsid w:val="00CE29A9"/>
    <w:rsid w:val="00CF5326"/>
    <w:rsid w:val="00D01EDF"/>
    <w:rsid w:val="00D055D4"/>
    <w:rsid w:val="00D06E5F"/>
    <w:rsid w:val="00D11BD3"/>
    <w:rsid w:val="00D2711F"/>
    <w:rsid w:val="00D4621D"/>
    <w:rsid w:val="00D67990"/>
    <w:rsid w:val="00D70DB5"/>
    <w:rsid w:val="00D7375C"/>
    <w:rsid w:val="00D8057A"/>
    <w:rsid w:val="00D83328"/>
    <w:rsid w:val="00D9388C"/>
    <w:rsid w:val="00DB18AB"/>
    <w:rsid w:val="00DB5A83"/>
    <w:rsid w:val="00DC3E03"/>
    <w:rsid w:val="00DC5453"/>
    <w:rsid w:val="00DD34B9"/>
    <w:rsid w:val="00DE4088"/>
    <w:rsid w:val="00DE7EAA"/>
    <w:rsid w:val="00DF036B"/>
    <w:rsid w:val="00DF077A"/>
    <w:rsid w:val="00E00CE8"/>
    <w:rsid w:val="00E42F1C"/>
    <w:rsid w:val="00E45468"/>
    <w:rsid w:val="00E6083E"/>
    <w:rsid w:val="00E7303B"/>
    <w:rsid w:val="00E7601C"/>
    <w:rsid w:val="00E82F1A"/>
    <w:rsid w:val="00E83845"/>
    <w:rsid w:val="00E83A28"/>
    <w:rsid w:val="00E84B87"/>
    <w:rsid w:val="00E90988"/>
    <w:rsid w:val="00E94422"/>
    <w:rsid w:val="00EA1AAE"/>
    <w:rsid w:val="00EB0F31"/>
    <w:rsid w:val="00EC4C5A"/>
    <w:rsid w:val="00EC5BDE"/>
    <w:rsid w:val="00EC5E4A"/>
    <w:rsid w:val="00EC6406"/>
    <w:rsid w:val="00EE127B"/>
    <w:rsid w:val="00EE16AB"/>
    <w:rsid w:val="00EE7C4B"/>
    <w:rsid w:val="00F12CE2"/>
    <w:rsid w:val="00F23C19"/>
    <w:rsid w:val="00F37F22"/>
    <w:rsid w:val="00F41AA9"/>
    <w:rsid w:val="00F41B83"/>
    <w:rsid w:val="00F41E34"/>
    <w:rsid w:val="00F4455E"/>
    <w:rsid w:val="00F507C0"/>
    <w:rsid w:val="00F658CA"/>
    <w:rsid w:val="00F67A87"/>
    <w:rsid w:val="00F70001"/>
    <w:rsid w:val="00F70703"/>
    <w:rsid w:val="00F7303E"/>
    <w:rsid w:val="00F81FA8"/>
    <w:rsid w:val="00F87AB0"/>
    <w:rsid w:val="00F90A09"/>
    <w:rsid w:val="00FA0E8F"/>
    <w:rsid w:val="00FA352A"/>
    <w:rsid w:val="00FB10BA"/>
    <w:rsid w:val="00FB45EB"/>
    <w:rsid w:val="00FB7AEA"/>
    <w:rsid w:val="00FC34DF"/>
    <w:rsid w:val="00FD724C"/>
    <w:rsid w:val="00FE321A"/>
    <w:rsid w:val="00FE4A06"/>
    <w:rsid w:val="00FE6643"/>
    <w:rsid w:val="00FF29B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D9966"/>
  <w15:docId w15:val="{924CDAA9-9600-4F71-A8D7-BB38005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Times New Roman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B73A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pPr>
      <w:tabs>
        <w:tab w:val="center" w:leader="underscore" w:pos="720"/>
        <w:tab w:val="center" w:leader="underscore" w:pos="1440"/>
        <w:tab w:val="center" w:leader="underscore" w:pos="2160"/>
        <w:tab w:val="left" w:leader="underscore" w:pos="2880"/>
        <w:tab w:val="left" w:leader="underscore" w:pos="3600"/>
        <w:tab w:val="left" w:leader="underscore" w:pos="4320"/>
        <w:tab w:val="left" w:leader="underscore" w:pos="5040"/>
        <w:tab w:val="left" w:leader="underscore" w:pos="5760"/>
        <w:tab w:val="left" w:leader="underscore" w:pos="6480"/>
        <w:tab w:val="left" w:leader="underscore" w:pos="7200"/>
        <w:tab w:val="left" w:leader="underscore" w:pos="7920"/>
      </w:tabs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sid w:val="00C02A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02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45AED"/>
    <w:rPr>
      <w:rFonts w:ascii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CB73A7"/>
    <w:rPr>
      <w:rFonts w:ascii="Arial" w:hAnsi="Arial" w:cs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CB73A7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3A7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table" w:styleId="TableGrid">
    <w:name w:val="Table Grid"/>
    <w:basedOn w:val="TableNormal"/>
    <w:rsid w:val="00A242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833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33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41A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41A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1AA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character" w:customStyle="1" w:styleId="ui-provider">
    <w:name w:val="ui-provider"/>
    <w:basedOn w:val="DefaultParagraphFont"/>
    <w:rsid w:val="0039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915B-8BA7-421C-B28A-1A325CD3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RUNNYMEDE BOROUGH COUNCIL</vt:lpstr>
    </vt:vector>
  </TitlesOfParts>
  <Company>Runnymede Borough Council</Company>
  <LinksUpToDate>false</LinksUpToDate>
  <CharactersWithSpaces>11113</CharactersWithSpaces>
  <SharedDoc>false</SharedDoc>
  <HLinks>
    <vt:vector size="204" baseType="variant">
      <vt:variant>
        <vt:i4>5505041</vt:i4>
      </vt:variant>
      <vt:variant>
        <vt:i4>99</vt:i4>
      </vt:variant>
      <vt:variant>
        <vt:i4>0</vt:i4>
      </vt:variant>
      <vt:variant>
        <vt:i4>5</vt:i4>
      </vt:variant>
      <vt:variant>
        <vt:lpwstr>http://www.disclosurescotland.co.uk/</vt:lpwstr>
      </vt:variant>
      <vt:variant>
        <vt:lpwstr/>
      </vt:variant>
      <vt:variant>
        <vt:i4>5701657</vt:i4>
      </vt:variant>
      <vt:variant>
        <vt:i4>96</vt:i4>
      </vt:variant>
      <vt:variant>
        <vt:i4>0</vt:i4>
      </vt:variant>
      <vt:variant>
        <vt:i4>5</vt:i4>
      </vt:variant>
      <vt:variant>
        <vt:lpwstr>http://www.homeoffice.gov.uk/dbs</vt:lpwstr>
      </vt:variant>
      <vt:variant>
        <vt:lpwstr/>
      </vt:variant>
      <vt:variant>
        <vt:i4>7602212</vt:i4>
      </vt:variant>
      <vt:variant>
        <vt:i4>93</vt:i4>
      </vt:variant>
      <vt:variant>
        <vt:i4>0</vt:i4>
      </vt:variant>
      <vt:variant>
        <vt:i4>5</vt:i4>
      </vt:variant>
      <vt:variant>
        <vt:lpwstr>http://www.runnymede.gov.uk/parksandopenspaces</vt:lpwstr>
      </vt:variant>
      <vt:variant>
        <vt:lpwstr/>
      </vt:variant>
      <vt:variant>
        <vt:i4>4325380</vt:i4>
      </vt:variant>
      <vt:variant>
        <vt:i4>90</vt:i4>
      </vt:variant>
      <vt:variant>
        <vt:i4>0</vt:i4>
      </vt:variant>
      <vt:variant>
        <vt:i4>5</vt:i4>
      </vt:variant>
      <vt:variant>
        <vt:lpwstr>http://www.runnymede.gov.uk/article/4770/Museums</vt:lpwstr>
      </vt:variant>
      <vt:variant>
        <vt:lpwstr/>
      </vt:variant>
      <vt:variant>
        <vt:i4>1507399</vt:i4>
      </vt:variant>
      <vt:variant>
        <vt:i4>87</vt:i4>
      </vt:variant>
      <vt:variant>
        <vt:i4>0</vt:i4>
      </vt:variant>
      <vt:variant>
        <vt:i4>5</vt:i4>
      </vt:variant>
      <vt:variant>
        <vt:lpwstr>http://www.runnymede.gov.uk/leisureandculture</vt:lpwstr>
      </vt:variant>
      <vt:variant>
        <vt:lpwstr/>
      </vt:variant>
      <vt:variant>
        <vt:i4>983040</vt:i4>
      </vt:variant>
      <vt:variant>
        <vt:i4>84</vt:i4>
      </vt:variant>
      <vt:variant>
        <vt:i4>0</vt:i4>
      </vt:variant>
      <vt:variant>
        <vt:i4>5</vt:i4>
      </vt:variant>
      <vt:variant>
        <vt:lpwstr>http://www.runnymede.gov.uk/article/5727/Graffiti-removal</vt:lpwstr>
      </vt:variant>
      <vt:variant>
        <vt:lpwstr/>
      </vt:variant>
      <vt:variant>
        <vt:i4>6094855</vt:i4>
      </vt:variant>
      <vt:variant>
        <vt:i4>81</vt:i4>
      </vt:variant>
      <vt:variant>
        <vt:i4>0</vt:i4>
      </vt:variant>
      <vt:variant>
        <vt:i4>5</vt:i4>
      </vt:variant>
      <vt:variant>
        <vt:lpwstr>http://www.runnymede.gov.uk/article/5735/Garden-waste-collection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http://www.runnymede.gov.uk/article/4785/Community-Transport</vt:lpwstr>
      </vt:variant>
      <vt:variant>
        <vt:lpwstr/>
      </vt:variant>
      <vt:variant>
        <vt:i4>4259921</vt:i4>
      </vt:variant>
      <vt:variant>
        <vt:i4>75</vt:i4>
      </vt:variant>
      <vt:variant>
        <vt:i4>0</vt:i4>
      </vt:variant>
      <vt:variant>
        <vt:i4>5</vt:i4>
      </vt:variant>
      <vt:variant>
        <vt:lpwstr>http://www.runnymede.gov.uk/article/6609/Community-Safety-Partnership-CSP</vt:lpwstr>
      </vt:variant>
      <vt:variant>
        <vt:lpwstr/>
      </vt:variant>
      <vt:variant>
        <vt:i4>4718666</vt:i4>
      </vt:variant>
      <vt:variant>
        <vt:i4>72</vt:i4>
      </vt:variant>
      <vt:variant>
        <vt:i4>0</vt:i4>
      </vt:variant>
      <vt:variant>
        <vt:i4>5</vt:i4>
      </vt:variant>
      <vt:variant>
        <vt:lpwstr>http://www.runnymede.gov.uk/article/4687/Community-Meals</vt:lpwstr>
      </vt:variant>
      <vt:variant>
        <vt:lpwstr/>
      </vt:variant>
      <vt:variant>
        <vt:i4>6946848</vt:i4>
      </vt:variant>
      <vt:variant>
        <vt:i4>69</vt:i4>
      </vt:variant>
      <vt:variant>
        <vt:i4>0</vt:i4>
      </vt:variant>
      <vt:variant>
        <vt:i4>5</vt:i4>
      </vt:variant>
      <vt:variant>
        <vt:lpwstr>http://www.runnymede.gov.uk/communityhalls</vt:lpwstr>
      </vt:variant>
      <vt:variant>
        <vt:lpwstr/>
      </vt:variant>
      <vt:variant>
        <vt:i4>5308500</vt:i4>
      </vt:variant>
      <vt:variant>
        <vt:i4>66</vt:i4>
      </vt:variant>
      <vt:variant>
        <vt:i4>0</vt:i4>
      </vt:variant>
      <vt:variant>
        <vt:i4>5</vt:i4>
      </vt:variant>
      <vt:variant>
        <vt:lpwstr>http://www.runnymede.gov.uk/article/5903/Community-Alarms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http://www.runnymede.gov.uk/article/5965/Social-centres-for-older-people</vt:lpwstr>
      </vt:variant>
      <vt:variant>
        <vt:lpwstr/>
      </vt:variant>
      <vt:variant>
        <vt:i4>1441798</vt:i4>
      </vt:variant>
      <vt:variant>
        <vt:i4>60</vt:i4>
      </vt:variant>
      <vt:variant>
        <vt:i4>0</vt:i4>
      </vt:variant>
      <vt:variant>
        <vt:i4>5</vt:i4>
      </vt:variant>
      <vt:variant>
        <vt:lpwstr>http://www.runnymede.gov.uk/article/5695/Tree-management</vt:lpwstr>
      </vt:variant>
      <vt:variant>
        <vt:lpwstr/>
      </vt:variant>
      <vt:variant>
        <vt:i4>3997757</vt:i4>
      </vt:variant>
      <vt:variant>
        <vt:i4>57</vt:i4>
      </vt:variant>
      <vt:variant>
        <vt:i4>0</vt:i4>
      </vt:variant>
      <vt:variant>
        <vt:i4>5</vt:i4>
      </vt:variant>
      <vt:variant>
        <vt:lpwstr>http://www.runnymede.gov.uk/article/5608/The-Yellow-Bus-Service</vt:lpwstr>
      </vt:variant>
      <vt:variant>
        <vt:lpwstr/>
      </vt:variant>
      <vt:variant>
        <vt:i4>7733294</vt:i4>
      </vt:variant>
      <vt:variant>
        <vt:i4>54</vt:i4>
      </vt:variant>
      <vt:variant>
        <vt:i4>0</vt:i4>
      </vt:variant>
      <vt:variant>
        <vt:i4>5</vt:i4>
      </vt:variant>
      <vt:variant>
        <vt:lpwstr>http://www.runnymede.gov.uk/Allotments</vt:lpwstr>
      </vt:variant>
      <vt:variant>
        <vt:lpwstr/>
      </vt:variant>
      <vt:variant>
        <vt:i4>7929917</vt:i4>
      </vt:variant>
      <vt:variant>
        <vt:i4>51</vt:i4>
      </vt:variant>
      <vt:variant>
        <vt:i4>0</vt:i4>
      </vt:variant>
      <vt:variant>
        <vt:i4>5</vt:i4>
      </vt:variant>
      <vt:variant>
        <vt:lpwstr>http://www.runnymede.gov.uk/article/4802/Runnymede-Business-Partnership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6553643</vt:i4>
      </vt:variant>
      <vt:variant>
        <vt:i4>45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5636115</vt:i4>
      </vt:variant>
      <vt:variant>
        <vt:i4>42</vt:i4>
      </vt:variant>
      <vt:variant>
        <vt:i4>0</vt:i4>
      </vt:variant>
      <vt:variant>
        <vt:i4>5</vt:i4>
      </vt:variant>
      <vt:variant>
        <vt:lpwstr>http://www.runnymede.gov.uk/article/4691/Parking</vt:lpwstr>
      </vt:variant>
      <vt:variant>
        <vt:lpwstr/>
      </vt:variant>
      <vt:variant>
        <vt:i4>7733288</vt:i4>
      </vt:variant>
      <vt:variant>
        <vt:i4>39</vt:i4>
      </vt:variant>
      <vt:variant>
        <vt:i4>0</vt:i4>
      </vt:variant>
      <vt:variant>
        <vt:i4>5</vt:i4>
      </vt:variant>
      <vt:variant>
        <vt:lpwstr>http://www.runnymede.gov.uk/planningpolicy</vt:lpwstr>
      </vt:variant>
      <vt:variant>
        <vt:lpwstr/>
      </vt:variant>
      <vt:variant>
        <vt:i4>6815782</vt:i4>
      </vt:variant>
      <vt:variant>
        <vt:i4>36</vt:i4>
      </vt:variant>
      <vt:variant>
        <vt:i4>0</vt:i4>
      </vt:variant>
      <vt:variant>
        <vt:i4>5</vt:i4>
      </vt:variant>
      <vt:variant>
        <vt:lpwstr>http://www.runnymede.gov.uk/planningenforcement</vt:lpwstr>
      </vt:variant>
      <vt:variant>
        <vt:lpwstr/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http://www.runnymede.gov.uk/planning</vt:lpwstr>
      </vt:variant>
      <vt:variant>
        <vt:lpwstr/>
      </vt:variant>
      <vt:variant>
        <vt:i4>6160409</vt:i4>
      </vt:variant>
      <vt:variant>
        <vt:i4>30</vt:i4>
      </vt:variant>
      <vt:variant>
        <vt:i4>0</vt:i4>
      </vt:variant>
      <vt:variant>
        <vt:i4>5</vt:i4>
      </vt:variant>
      <vt:variant>
        <vt:lpwstr>http://www.runnymede.gov.uk/article/7143/Elections-and-Voting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http://www.runnymede.gov.uk/article/7148/Licensing</vt:lpwstr>
      </vt:variant>
      <vt:variant>
        <vt:lpwstr/>
      </vt:variant>
      <vt:variant>
        <vt:i4>6881322</vt:i4>
      </vt:variant>
      <vt:variant>
        <vt:i4>24</vt:i4>
      </vt:variant>
      <vt:variant>
        <vt:i4>0</vt:i4>
      </vt:variant>
      <vt:variant>
        <vt:i4>5</vt:i4>
      </vt:variant>
      <vt:variant>
        <vt:lpwstr>http://www.runnymede.gov.uk/llc</vt:lpwstr>
      </vt:variant>
      <vt:variant>
        <vt:lpwstr/>
      </vt:variant>
      <vt:variant>
        <vt:i4>7798834</vt:i4>
      </vt:variant>
      <vt:variant>
        <vt:i4>21</vt:i4>
      </vt:variant>
      <vt:variant>
        <vt:i4>0</vt:i4>
      </vt:variant>
      <vt:variant>
        <vt:i4>5</vt:i4>
      </vt:variant>
      <vt:variant>
        <vt:lpwstr>http://www.runnymede.gov.uk/housing</vt:lpwstr>
      </vt:variant>
      <vt:variant>
        <vt:lpwstr/>
      </vt:variant>
      <vt:variant>
        <vt:i4>65564</vt:i4>
      </vt:variant>
      <vt:variant>
        <vt:i4>18</vt:i4>
      </vt:variant>
      <vt:variant>
        <vt:i4>0</vt:i4>
      </vt:variant>
      <vt:variant>
        <vt:i4>5</vt:i4>
      </vt:variant>
      <vt:variant>
        <vt:lpwstr>http://www.runnymede.gov.uk/article/4683/Food-safety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http://www.runnymede.gov.uk/article/4639/Council-Tax</vt:lpwstr>
      </vt:variant>
      <vt:variant>
        <vt:lpwstr/>
      </vt:variant>
      <vt:variant>
        <vt:i4>3145851</vt:i4>
      </vt:variant>
      <vt:variant>
        <vt:i4>12</vt:i4>
      </vt:variant>
      <vt:variant>
        <vt:i4>0</vt:i4>
      </vt:variant>
      <vt:variant>
        <vt:i4>5</vt:i4>
      </vt:variant>
      <vt:variant>
        <vt:lpwstr>http://www.runnymede.gov.uk/article/5181/Cemeteries</vt:lpwstr>
      </vt:variant>
      <vt:variant>
        <vt:lpwstr/>
      </vt:variant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http://www.runnymede.gov.uk/article/4663/Business-Rates</vt:lpwstr>
      </vt:variant>
      <vt:variant>
        <vt:lpwstr/>
      </vt:variant>
      <vt:variant>
        <vt:i4>6684728</vt:i4>
      </vt:variant>
      <vt:variant>
        <vt:i4>6</vt:i4>
      </vt:variant>
      <vt:variant>
        <vt:i4>0</vt:i4>
      </vt:variant>
      <vt:variant>
        <vt:i4>5</vt:i4>
      </vt:variant>
      <vt:variant>
        <vt:lpwstr>http://www.runnymede.gov.uk/buildingcontrol</vt:lpwstr>
      </vt:variant>
      <vt:variant>
        <vt:lpwstr/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http://www.runnymede.gov.uk/article/6623/Anti-social-behaviour-reporting-form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mailto:humanresources@runnymede.gov.uk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RUNNYMEDE BOROUGH COUNCIL</dc:title>
  <dc:creator>Kate Blackman</dc:creator>
  <cp:lastModifiedBy>Stephen Bowen</cp:lastModifiedBy>
  <cp:revision>3</cp:revision>
  <cp:lastPrinted>2016-11-30T10:57:00Z</cp:lastPrinted>
  <dcterms:created xsi:type="dcterms:W3CDTF">2024-07-15T15:09:00Z</dcterms:created>
  <dcterms:modified xsi:type="dcterms:W3CDTF">2024-07-15T15:11:00Z</dcterms:modified>
</cp:coreProperties>
</file>